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B0D9A3" w14:textId="239A33B8" w:rsidR="00697DCB" w:rsidRPr="00E73303" w:rsidRDefault="00E73303" w:rsidP="00697D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center"/>
        <w:rPr>
          <w:rFonts w:ascii="Times" w:hAnsi="Times" w:cs="Times"/>
          <w:color w:val="0A52A1"/>
          <w:sz w:val="40"/>
          <w:szCs w:val="40"/>
        </w:rPr>
      </w:pPr>
      <w:r>
        <w:rPr>
          <w:rFonts w:ascii="Times" w:hAnsi="Times" w:cs="Times"/>
          <w:color w:val="0A52A1"/>
          <w:sz w:val="40"/>
          <w:szCs w:val="40"/>
        </w:rPr>
        <w:t xml:space="preserve">larena77. </w:t>
      </w:r>
      <w:proofErr w:type="spellStart"/>
      <w:proofErr w:type="gramStart"/>
      <w:r>
        <w:rPr>
          <w:rFonts w:ascii="Times" w:hAnsi="Times" w:cs="Times"/>
          <w:color w:val="0A52A1"/>
          <w:sz w:val="40"/>
          <w:szCs w:val="40"/>
        </w:rPr>
        <w:t>fr</w:t>
      </w:r>
      <w:proofErr w:type="spellEnd"/>
      <w:proofErr w:type="gramEnd"/>
    </w:p>
    <w:p w14:paraId="6D9A4783" w14:textId="77777777" w:rsidR="00697DCB" w:rsidRDefault="00697DCB" w:rsidP="00697D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center"/>
        <w:rPr>
          <w:rFonts w:ascii="Helvetica" w:hAnsi="Helvetica" w:cs="Helvetica"/>
        </w:rPr>
      </w:pPr>
    </w:p>
    <w:p w14:paraId="52B64BD3" w14:textId="77777777" w:rsidR="00697DCB" w:rsidRDefault="00697DCB" w:rsidP="00697D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r>
        <w:rPr>
          <w:rFonts w:ascii="Helvetica" w:hAnsi="Helvetica" w:cs="Helvetica"/>
        </w:rPr>
        <w:t>Le nom de domaine, le site Internet et les adresses mail liées au nom de domaine sont hébergés chez OVH.</w:t>
      </w:r>
    </w:p>
    <w:p w14:paraId="3687B266" w14:textId="77777777" w:rsidR="00666244" w:rsidRDefault="00666244" w:rsidP="00697D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rPr>
      </w:pPr>
    </w:p>
    <w:p w14:paraId="0ED3B73E" w14:textId="77777777" w:rsidR="00697DCB" w:rsidRDefault="00697DCB" w:rsidP="00697DCB">
      <w:pPr>
        <w:widowControl w:val="0"/>
        <w:autoSpaceDE w:val="0"/>
        <w:autoSpaceDN w:val="0"/>
        <w:adjustRightInd w:val="0"/>
        <w:rPr>
          <w:rFonts w:ascii="Helvetica" w:hAnsi="Helvetica" w:cs="Helvetica"/>
        </w:rPr>
      </w:pPr>
      <w:r w:rsidRPr="00E73303">
        <w:rPr>
          <w:rFonts w:ascii="Times" w:hAnsi="Times" w:cs="Times"/>
          <w:color w:val="0A52A1"/>
          <w:sz w:val="32"/>
          <w:szCs w:val="32"/>
        </w:rPr>
        <w:t>Offre</w:t>
      </w:r>
      <w:r>
        <w:rPr>
          <w:rFonts w:ascii="Helvetica" w:hAnsi="Helvetica" w:cs="Helvetica"/>
        </w:rPr>
        <w:t xml:space="preserve"> </w:t>
      </w:r>
      <w:r w:rsidRPr="00E73303">
        <w:rPr>
          <w:rFonts w:ascii="Times" w:hAnsi="Times" w:cs="Times"/>
          <w:color w:val="0A52A1"/>
          <w:sz w:val="32"/>
          <w:szCs w:val="32"/>
        </w:rPr>
        <w:t>OVH :</w:t>
      </w:r>
      <w:r>
        <w:rPr>
          <w:rFonts w:ascii="Helvetica" w:hAnsi="Helvetica" w:cs="Helvetica"/>
        </w:rPr>
        <w:t xml:space="preserve"> </w:t>
      </w:r>
      <w:hyperlink r:id="rId6" w:history="1">
        <w:r w:rsidR="00666244" w:rsidRPr="00666244">
          <w:rPr>
            <w:rStyle w:val="Lienhypertexte"/>
          </w:rPr>
          <w:t>https://www.ovh.com/fr/hebergement-web/hebergement-pro.xml</w:t>
        </w:r>
      </w:hyperlink>
    </w:p>
    <w:p w14:paraId="6B29843C" w14:textId="77777777" w:rsidR="00666244" w:rsidRDefault="00666244" w:rsidP="00697DCB">
      <w:pPr>
        <w:widowControl w:val="0"/>
        <w:autoSpaceDE w:val="0"/>
        <w:autoSpaceDN w:val="0"/>
        <w:adjustRightInd w:val="0"/>
        <w:rPr>
          <w:rFonts w:ascii="Times" w:hAnsi="Times" w:cs="Times"/>
          <w:color w:val="393939"/>
          <w:sz w:val="32"/>
          <w:szCs w:val="32"/>
        </w:rPr>
      </w:pPr>
    </w:p>
    <w:p w14:paraId="32C2F346" w14:textId="77777777" w:rsidR="00697DCB" w:rsidRDefault="00697DCB" w:rsidP="00697DCB">
      <w:pPr>
        <w:widowControl w:val="0"/>
        <w:autoSpaceDE w:val="0"/>
        <w:autoSpaceDN w:val="0"/>
        <w:adjustRightInd w:val="0"/>
        <w:rPr>
          <w:rFonts w:ascii="Times" w:hAnsi="Times" w:cs="Times"/>
          <w:color w:val="0A52A1"/>
          <w:sz w:val="32"/>
          <w:szCs w:val="32"/>
        </w:rPr>
      </w:pPr>
      <w:r>
        <w:rPr>
          <w:rFonts w:ascii="Times" w:hAnsi="Times" w:cs="Times"/>
          <w:color w:val="393939"/>
          <w:sz w:val="32"/>
          <w:szCs w:val="32"/>
        </w:rPr>
        <w:t>Détails de l’offre :</w:t>
      </w:r>
    </w:p>
    <w:p w14:paraId="7BFB9978" w14:textId="77777777" w:rsidR="00666244" w:rsidRDefault="00666244" w:rsidP="00697DCB">
      <w:pPr>
        <w:widowControl w:val="0"/>
        <w:autoSpaceDE w:val="0"/>
        <w:autoSpaceDN w:val="0"/>
        <w:adjustRightInd w:val="0"/>
        <w:rPr>
          <w:rFonts w:ascii="Times" w:hAnsi="Times" w:cs="Times"/>
          <w:color w:val="0A52A1"/>
          <w:sz w:val="32"/>
          <w:szCs w:val="32"/>
        </w:rPr>
      </w:pPr>
    </w:p>
    <w:p w14:paraId="7E3B9703" w14:textId="77777777" w:rsidR="00697DCB" w:rsidRDefault="00697DCB" w:rsidP="00697DCB">
      <w:pPr>
        <w:widowControl w:val="0"/>
        <w:autoSpaceDE w:val="0"/>
        <w:autoSpaceDN w:val="0"/>
        <w:adjustRightInd w:val="0"/>
        <w:rPr>
          <w:rFonts w:ascii="Times" w:hAnsi="Times" w:cs="Times"/>
          <w:color w:val="0A52A1"/>
          <w:sz w:val="32"/>
          <w:szCs w:val="32"/>
        </w:rPr>
      </w:pPr>
      <w:r>
        <w:rPr>
          <w:rFonts w:ascii="Times" w:hAnsi="Times" w:cs="Times"/>
          <w:color w:val="0A52A1"/>
          <w:sz w:val="32"/>
          <w:szCs w:val="32"/>
        </w:rPr>
        <w:t>Quotas</w:t>
      </w:r>
    </w:p>
    <w:p w14:paraId="4F1D4932" w14:textId="77777777" w:rsidR="00697DCB" w:rsidRDefault="00697DCB" w:rsidP="00697DCB">
      <w:pPr>
        <w:widowControl w:val="0"/>
        <w:autoSpaceDE w:val="0"/>
        <w:autoSpaceDN w:val="0"/>
        <w:adjustRightInd w:val="0"/>
        <w:rPr>
          <w:rFonts w:ascii="Times" w:hAnsi="Times" w:cs="Times"/>
          <w:color w:val="2E2E2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0"/>
        <w:gridCol w:w="4600"/>
      </w:tblGrid>
      <w:tr w:rsidR="00697DCB" w:rsidRPr="00697DCB" w14:paraId="60BC772A" w14:textId="77777777" w:rsidTr="00666244">
        <w:tc>
          <w:tcPr>
            <w:tcW w:w="4600" w:type="dxa"/>
            <w:shd w:val="clear" w:color="auto" w:fill="FFFFFF"/>
            <w:tcMar>
              <w:top w:w="60" w:type="nil"/>
              <w:left w:w="60" w:type="nil"/>
              <w:bottom w:w="60" w:type="nil"/>
              <w:right w:w="60" w:type="nil"/>
            </w:tcMar>
            <w:vAlign w:val="center"/>
          </w:tcPr>
          <w:p w14:paraId="318DEDCA" w14:textId="77777777" w:rsidR="00697DCB" w:rsidRPr="00697DCB" w:rsidRDefault="00697DCB">
            <w:pPr>
              <w:widowControl w:val="0"/>
              <w:autoSpaceDE w:val="0"/>
              <w:autoSpaceDN w:val="0"/>
              <w:adjustRightInd w:val="0"/>
              <w:jc w:val="center"/>
              <w:rPr>
                <w:rFonts w:ascii="Times" w:hAnsi="Times" w:cs="Times"/>
                <w:color w:val="2E2E2E"/>
                <w:sz w:val="22"/>
                <w:szCs w:val="22"/>
              </w:rPr>
            </w:pPr>
            <w:r w:rsidRPr="00697DCB">
              <w:rPr>
                <w:rFonts w:ascii="Times" w:hAnsi="Times" w:cs="Times"/>
                <w:color w:val="2E2E2E"/>
                <w:sz w:val="22"/>
                <w:szCs w:val="22"/>
              </w:rPr>
              <w:t>Espace disque</w:t>
            </w:r>
          </w:p>
        </w:tc>
        <w:tc>
          <w:tcPr>
            <w:tcW w:w="4600" w:type="dxa"/>
            <w:shd w:val="clear" w:color="auto" w:fill="FFFFFF"/>
            <w:tcMar>
              <w:top w:w="60" w:type="nil"/>
              <w:left w:w="60" w:type="nil"/>
              <w:bottom w:w="60" w:type="nil"/>
              <w:right w:w="60" w:type="nil"/>
            </w:tcMar>
            <w:vAlign w:val="center"/>
          </w:tcPr>
          <w:p w14:paraId="2CE82411" w14:textId="77777777" w:rsidR="00697DCB" w:rsidRPr="00697DCB" w:rsidRDefault="00697DCB">
            <w:pPr>
              <w:widowControl w:val="0"/>
              <w:autoSpaceDE w:val="0"/>
              <w:autoSpaceDN w:val="0"/>
              <w:adjustRightInd w:val="0"/>
              <w:jc w:val="center"/>
              <w:rPr>
                <w:rFonts w:ascii="Times" w:hAnsi="Times" w:cs="Times"/>
                <w:color w:val="2E2E2E"/>
              </w:rPr>
            </w:pPr>
            <w:r w:rsidRPr="00697DCB">
              <w:rPr>
                <w:rFonts w:ascii="Times" w:hAnsi="Times" w:cs="Times"/>
                <w:color w:val="2E2E2E"/>
              </w:rPr>
              <w:t>250 Go</w:t>
            </w:r>
          </w:p>
        </w:tc>
      </w:tr>
      <w:tr w:rsidR="00697DCB" w:rsidRPr="00697DCB" w14:paraId="3D26D5F9" w14:textId="77777777" w:rsidTr="00666244">
        <w:tc>
          <w:tcPr>
            <w:tcW w:w="4600" w:type="dxa"/>
            <w:shd w:val="clear" w:color="auto" w:fill="FFFFFF"/>
            <w:tcMar>
              <w:top w:w="60" w:type="nil"/>
              <w:left w:w="60" w:type="nil"/>
              <w:bottom w:w="60" w:type="nil"/>
              <w:right w:w="60" w:type="nil"/>
            </w:tcMar>
            <w:vAlign w:val="center"/>
          </w:tcPr>
          <w:p w14:paraId="3934820A" w14:textId="77777777" w:rsidR="00697DCB" w:rsidRPr="00697DCB" w:rsidRDefault="00697DCB">
            <w:pPr>
              <w:widowControl w:val="0"/>
              <w:autoSpaceDE w:val="0"/>
              <w:autoSpaceDN w:val="0"/>
              <w:adjustRightInd w:val="0"/>
              <w:jc w:val="center"/>
              <w:rPr>
                <w:rFonts w:ascii="Times" w:hAnsi="Times" w:cs="Times"/>
                <w:color w:val="2E2E2E"/>
                <w:sz w:val="22"/>
                <w:szCs w:val="22"/>
              </w:rPr>
            </w:pPr>
            <w:r w:rsidRPr="00697DCB">
              <w:rPr>
                <w:rFonts w:ascii="Times" w:hAnsi="Times" w:cs="Times"/>
                <w:color w:val="2E2E2E"/>
                <w:sz w:val="22"/>
                <w:szCs w:val="22"/>
              </w:rPr>
              <w:t>Trafic inclus</w:t>
            </w:r>
          </w:p>
        </w:tc>
        <w:tc>
          <w:tcPr>
            <w:tcW w:w="4600" w:type="dxa"/>
            <w:shd w:val="clear" w:color="auto" w:fill="FFFFFF"/>
            <w:tcMar>
              <w:top w:w="60" w:type="nil"/>
              <w:left w:w="60" w:type="nil"/>
              <w:bottom w:w="60" w:type="nil"/>
              <w:right w:w="60" w:type="nil"/>
            </w:tcMar>
            <w:vAlign w:val="center"/>
          </w:tcPr>
          <w:p w14:paraId="2E6D962C" w14:textId="77777777" w:rsidR="00697DCB" w:rsidRPr="00697DCB" w:rsidRDefault="00697DCB">
            <w:pPr>
              <w:widowControl w:val="0"/>
              <w:autoSpaceDE w:val="0"/>
              <w:autoSpaceDN w:val="0"/>
              <w:adjustRightInd w:val="0"/>
              <w:jc w:val="center"/>
              <w:rPr>
                <w:rFonts w:ascii="Times" w:hAnsi="Times" w:cs="Times"/>
                <w:color w:val="2E2E2E"/>
              </w:rPr>
            </w:pPr>
            <w:r w:rsidRPr="00697DCB">
              <w:rPr>
                <w:rFonts w:ascii="Times" w:hAnsi="Times" w:cs="Times"/>
              </w:rPr>
              <w:t>Illimité</w:t>
            </w:r>
          </w:p>
        </w:tc>
      </w:tr>
    </w:tbl>
    <w:p w14:paraId="15EB8FF2" w14:textId="77777777" w:rsidR="00697DCB" w:rsidRDefault="00697DCB" w:rsidP="00697D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kern w:val="1"/>
        </w:rPr>
      </w:pPr>
    </w:p>
    <w:p w14:paraId="08FDEC44" w14:textId="77777777" w:rsidR="00697DCB" w:rsidRDefault="00697DCB" w:rsidP="00697DCB">
      <w:pPr>
        <w:widowControl w:val="0"/>
        <w:autoSpaceDE w:val="0"/>
        <w:autoSpaceDN w:val="0"/>
        <w:adjustRightInd w:val="0"/>
        <w:rPr>
          <w:rFonts w:ascii="Times" w:hAnsi="Times" w:cs="Times"/>
          <w:color w:val="0A52A1"/>
          <w:sz w:val="32"/>
          <w:szCs w:val="32"/>
        </w:rPr>
      </w:pPr>
      <w:r>
        <w:rPr>
          <w:rFonts w:ascii="Times" w:hAnsi="Times" w:cs="Times"/>
          <w:color w:val="0A52A1"/>
          <w:sz w:val="32"/>
          <w:szCs w:val="32"/>
        </w:rPr>
        <w:t>E-mails</w:t>
      </w:r>
    </w:p>
    <w:p w14:paraId="105DACC5" w14:textId="77777777" w:rsidR="00697DCB" w:rsidRDefault="00697DCB" w:rsidP="00697DCB">
      <w:pPr>
        <w:widowControl w:val="0"/>
        <w:autoSpaceDE w:val="0"/>
        <w:autoSpaceDN w:val="0"/>
        <w:adjustRightInd w:val="0"/>
        <w:rPr>
          <w:rFonts w:ascii="Times" w:hAnsi="Times" w:cs="Times"/>
          <w:color w:val="2E2E2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0"/>
        <w:gridCol w:w="4600"/>
      </w:tblGrid>
      <w:tr w:rsidR="00697DCB" w:rsidRPr="00697DCB" w14:paraId="2523EEA4" w14:textId="77777777" w:rsidTr="00666244">
        <w:tc>
          <w:tcPr>
            <w:tcW w:w="4600" w:type="dxa"/>
            <w:shd w:val="clear" w:color="auto" w:fill="FFFFFF"/>
            <w:tcMar>
              <w:top w:w="60" w:type="nil"/>
              <w:left w:w="60" w:type="nil"/>
              <w:bottom w:w="60" w:type="nil"/>
              <w:right w:w="60" w:type="nil"/>
            </w:tcMar>
            <w:vAlign w:val="center"/>
          </w:tcPr>
          <w:p w14:paraId="74B9C0A7" w14:textId="77777777" w:rsidR="00697DCB" w:rsidRPr="00697DCB" w:rsidRDefault="00697DCB">
            <w:pPr>
              <w:widowControl w:val="0"/>
              <w:autoSpaceDE w:val="0"/>
              <w:autoSpaceDN w:val="0"/>
              <w:adjustRightInd w:val="0"/>
              <w:jc w:val="center"/>
              <w:rPr>
                <w:rFonts w:ascii="Times" w:hAnsi="Times" w:cs="Times"/>
                <w:color w:val="2E2E2E"/>
                <w:sz w:val="22"/>
                <w:szCs w:val="22"/>
              </w:rPr>
            </w:pPr>
            <w:r w:rsidRPr="00697DCB">
              <w:rPr>
                <w:rFonts w:ascii="Times" w:hAnsi="Times" w:cs="Times"/>
                <w:color w:val="2E2E2E"/>
                <w:sz w:val="22"/>
                <w:szCs w:val="22"/>
              </w:rPr>
              <w:t>Comptes e-mails*</w:t>
            </w:r>
          </w:p>
        </w:tc>
        <w:tc>
          <w:tcPr>
            <w:tcW w:w="4600" w:type="dxa"/>
            <w:shd w:val="clear" w:color="auto" w:fill="FFFFFF"/>
            <w:tcMar>
              <w:top w:w="60" w:type="nil"/>
              <w:left w:w="60" w:type="nil"/>
              <w:bottom w:w="60" w:type="nil"/>
              <w:right w:w="60" w:type="nil"/>
            </w:tcMar>
            <w:vAlign w:val="center"/>
          </w:tcPr>
          <w:p w14:paraId="1520C4A0" w14:textId="77777777" w:rsidR="00697DCB" w:rsidRPr="00697DCB" w:rsidRDefault="00697DCB">
            <w:pPr>
              <w:widowControl w:val="0"/>
              <w:autoSpaceDE w:val="0"/>
              <w:autoSpaceDN w:val="0"/>
              <w:adjustRightInd w:val="0"/>
              <w:jc w:val="center"/>
              <w:rPr>
                <w:rFonts w:ascii="Times" w:hAnsi="Times" w:cs="Times"/>
                <w:color w:val="2E2E2E"/>
              </w:rPr>
            </w:pPr>
            <w:r w:rsidRPr="00697DCB">
              <w:rPr>
                <w:rFonts w:ascii="Times" w:hAnsi="Times" w:cs="Times"/>
                <w:color w:val="2E2E2E"/>
              </w:rPr>
              <w:t>100</w:t>
            </w:r>
          </w:p>
        </w:tc>
      </w:tr>
      <w:tr w:rsidR="00697DCB" w:rsidRPr="00697DCB" w14:paraId="7FED76F6" w14:textId="77777777" w:rsidTr="00666244">
        <w:tc>
          <w:tcPr>
            <w:tcW w:w="4600" w:type="dxa"/>
            <w:shd w:val="clear" w:color="auto" w:fill="FFFFFF"/>
            <w:tcMar>
              <w:top w:w="60" w:type="nil"/>
              <w:left w:w="60" w:type="nil"/>
              <w:bottom w:w="60" w:type="nil"/>
              <w:right w:w="60" w:type="nil"/>
            </w:tcMar>
            <w:vAlign w:val="center"/>
          </w:tcPr>
          <w:p w14:paraId="6E86CC1D" w14:textId="77777777" w:rsidR="00697DCB" w:rsidRPr="00697DCB" w:rsidRDefault="00697DCB">
            <w:pPr>
              <w:widowControl w:val="0"/>
              <w:autoSpaceDE w:val="0"/>
              <w:autoSpaceDN w:val="0"/>
              <w:adjustRightInd w:val="0"/>
              <w:jc w:val="center"/>
              <w:rPr>
                <w:rFonts w:ascii="Times" w:hAnsi="Times" w:cs="Times"/>
                <w:color w:val="2E2E2E"/>
                <w:sz w:val="22"/>
                <w:szCs w:val="22"/>
              </w:rPr>
            </w:pPr>
            <w:r w:rsidRPr="00697DCB">
              <w:rPr>
                <w:rFonts w:ascii="Times" w:hAnsi="Times" w:cs="Times"/>
                <w:color w:val="2E2E2E"/>
                <w:sz w:val="22"/>
                <w:szCs w:val="22"/>
              </w:rPr>
              <w:t>Stockage par compte</w:t>
            </w:r>
          </w:p>
        </w:tc>
        <w:tc>
          <w:tcPr>
            <w:tcW w:w="4600" w:type="dxa"/>
            <w:shd w:val="clear" w:color="auto" w:fill="FFFFFF"/>
            <w:tcMar>
              <w:top w:w="60" w:type="nil"/>
              <w:left w:w="60" w:type="nil"/>
              <w:bottom w:w="60" w:type="nil"/>
              <w:right w:w="60" w:type="nil"/>
            </w:tcMar>
            <w:vAlign w:val="center"/>
          </w:tcPr>
          <w:p w14:paraId="445159C3" w14:textId="77777777" w:rsidR="00697DCB" w:rsidRPr="00697DCB" w:rsidRDefault="00697DCB">
            <w:pPr>
              <w:widowControl w:val="0"/>
              <w:autoSpaceDE w:val="0"/>
              <w:autoSpaceDN w:val="0"/>
              <w:adjustRightInd w:val="0"/>
              <w:jc w:val="center"/>
              <w:rPr>
                <w:rFonts w:ascii="Times" w:hAnsi="Times" w:cs="Times"/>
                <w:color w:val="2E2E2E"/>
              </w:rPr>
            </w:pPr>
            <w:r w:rsidRPr="00697DCB">
              <w:rPr>
                <w:rFonts w:ascii="Times" w:hAnsi="Times" w:cs="Times"/>
                <w:color w:val="2E2E2E"/>
              </w:rPr>
              <w:t>5 Go</w:t>
            </w:r>
          </w:p>
        </w:tc>
      </w:tr>
      <w:tr w:rsidR="00697DCB" w:rsidRPr="00697DCB" w14:paraId="0C0FDB1C" w14:textId="77777777" w:rsidTr="00666244">
        <w:tc>
          <w:tcPr>
            <w:tcW w:w="4600" w:type="dxa"/>
            <w:shd w:val="clear" w:color="auto" w:fill="FFFFFF"/>
            <w:tcMar>
              <w:top w:w="60" w:type="nil"/>
              <w:left w:w="60" w:type="nil"/>
              <w:bottom w:w="60" w:type="nil"/>
              <w:right w:w="60" w:type="nil"/>
            </w:tcMar>
            <w:vAlign w:val="center"/>
          </w:tcPr>
          <w:p w14:paraId="53F9B580" w14:textId="77777777" w:rsidR="00697DCB" w:rsidRPr="00697DCB" w:rsidRDefault="00697DCB">
            <w:pPr>
              <w:widowControl w:val="0"/>
              <w:autoSpaceDE w:val="0"/>
              <w:autoSpaceDN w:val="0"/>
              <w:adjustRightInd w:val="0"/>
              <w:jc w:val="center"/>
              <w:rPr>
                <w:rFonts w:ascii="Times" w:hAnsi="Times" w:cs="Times"/>
                <w:color w:val="2E2E2E"/>
                <w:sz w:val="22"/>
                <w:szCs w:val="22"/>
              </w:rPr>
            </w:pPr>
            <w:r w:rsidRPr="00697DCB">
              <w:rPr>
                <w:rFonts w:ascii="Times" w:hAnsi="Times" w:cs="Times"/>
                <w:color w:val="2E2E2E"/>
                <w:sz w:val="22"/>
                <w:szCs w:val="22"/>
              </w:rPr>
              <w:t>Taille maximum par e-mail</w:t>
            </w:r>
          </w:p>
        </w:tc>
        <w:tc>
          <w:tcPr>
            <w:tcW w:w="4600" w:type="dxa"/>
            <w:shd w:val="clear" w:color="auto" w:fill="FFFFFF"/>
            <w:tcMar>
              <w:top w:w="60" w:type="nil"/>
              <w:left w:w="60" w:type="nil"/>
              <w:bottom w:w="60" w:type="nil"/>
              <w:right w:w="60" w:type="nil"/>
            </w:tcMar>
            <w:vAlign w:val="center"/>
          </w:tcPr>
          <w:p w14:paraId="2DB4CC56" w14:textId="77777777" w:rsidR="00697DCB" w:rsidRPr="00697DCB" w:rsidRDefault="00697DCB">
            <w:pPr>
              <w:widowControl w:val="0"/>
              <w:autoSpaceDE w:val="0"/>
              <w:autoSpaceDN w:val="0"/>
              <w:adjustRightInd w:val="0"/>
              <w:jc w:val="center"/>
              <w:rPr>
                <w:rFonts w:ascii="Times" w:hAnsi="Times" w:cs="Times"/>
                <w:color w:val="2E2E2E"/>
              </w:rPr>
            </w:pPr>
            <w:r w:rsidRPr="00697DCB">
              <w:rPr>
                <w:rFonts w:ascii="Times" w:hAnsi="Times" w:cs="Times"/>
                <w:color w:val="2E2E2E"/>
              </w:rPr>
              <w:t>100 Mo</w:t>
            </w:r>
          </w:p>
        </w:tc>
      </w:tr>
      <w:tr w:rsidR="00697DCB" w:rsidRPr="00697DCB" w14:paraId="3570567C" w14:textId="77777777" w:rsidTr="00666244">
        <w:tc>
          <w:tcPr>
            <w:tcW w:w="4600" w:type="dxa"/>
            <w:shd w:val="clear" w:color="auto" w:fill="FFFFFF"/>
            <w:tcMar>
              <w:top w:w="60" w:type="nil"/>
              <w:left w:w="60" w:type="nil"/>
              <w:bottom w:w="60" w:type="nil"/>
              <w:right w:w="60" w:type="nil"/>
            </w:tcMar>
            <w:vAlign w:val="center"/>
          </w:tcPr>
          <w:p w14:paraId="575568CF" w14:textId="77777777" w:rsidR="00697DCB" w:rsidRPr="00697DCB" w:rsidRDefault="00697DCB">
            <w:pPr>
              <w:widowControl w:val="0"/>
              <w:autoSpaceDE w:val="0"/>
              <w:autoSpaceDN w:val="0"/>
              <w:adjustRightInd w:val="0"/>
              <w:jc w:val="center"/>
              <w:rPr>
                <w:rFonts w:ascii="Times" w:hAnsi="Times" w:cs="Times"/>
                <w:sz w:val="22"/>
                <w:szCs w:val="22"/>
              </w:rPr>
            </w:pPr>
            <w:r w:rsidRPr="00697DCB">
              <w:rPr>
                <w:rFonts w:ascii="Times" w:hAnsi="Times" w:cs="Times"/>
                <w:sz w:val="22"/>
                <w:szCs w:val="22"/>
              </w:rPr>
              <w:t>Listes de diffusion</w:t>
            </w:r>
          </w:p>
        </w:tc>
        <w:tc>
          <w:tcPr>
            <w:tcW w:w="4600" w:type="dxa"/>
            <w:shd w:val="clear" w:color="auto" w:fill="FFFFFF"/>
            <w:tcMar>
              <w:top w:w="60" w:type="nil"/>
              <w:left w:w="60" w:type="nil"/>
              <w:bottom w:w="60" w:type="nil"/>
              <w:right w:w="60" w:type="nil"/>
            </w:tcMar>
            <w:vAlign w:val="center"/>
          </w:tcPr>
          <w:p w14:paraId="02A2AA6A" w14:textId="77777777" w:rsidR="00697DCB" w:rsidRPr="00697DCB" w:rsidRDefault="00697DCB">
            <w:pPr>
              <w:widowControl w:val="0"/>
              <w:autoSpaceDE w:val="0"/>
              <w:autoSpaceDN w:val="0"/>
              <w:adjustRightInd w:val="0"/>
              <w:jc w:val="center"/>
              <w:rPr>
                <w:rFonts w:ascii="Times" w:hAnsi="Times" w:cs="Times"/>
                <w:sz w:val="22"/>
                <w:szCs w:val="22"/>
              </w:rPr>
            </w:pPr>
            <w:r w:rsidRPr="00697DCB">
              <w:rPr>
                <w:rFonts w:ascii="Times" w:hAnsi="Times" w:cs="Times"/>
                <w:sz w:val="22"/>
                <w:szCs w:val="22"/>
              </w:rPr>
              <w:t>100</w:t>
            </w:r>
          </w:p>
        </w:tc>
      </w:tr>
      <w:tr w:rsidR="00697DCB" w:rsidRPr="00697DCB" w14:paraId="3C4C07C4" w14:textId="77777777" w:rsidTr="00666244">
        <w:tc>
          <w:tcPr>
            <w:tcW w:w="4600" w:type="dxa"/>
            <w:shd w:val="clear" w:color="auto" w:fill="FFFFFF"/>
            <w:tcMar>
              <w:top w:w="60" w:type="nil"/>
              <w:left w:w="60" w:type="nil"/>
              <w:bottom w:w="60" w:type="nil"/>
              <w:right w:w="60" w:type="nil"/>
            </w:tcMar>
            <w:vAlign w:val="center"/>
          </w:tcPr>
          <w:p w14:paraId="31B2B2CF" w14:textId="77777777" w:rsidR="00697DCB" w:rsidRPr="00697DCB" w:rsidRDefault="00697DCB">
            <w:pPr>
              <w:widowControl w:val="0"/>
              <w:autoSpaceDE w:val="0"/>
              <w:autoSpaceDN w:val="0"/>
              <w:adjustRightInd w:val="0"/>
              <w:jc w:val="center"/>
              <w:rPr>
                <w:rFonts w:ascii="Times" w:hAnsi="Times" w:cs="Times"/>
                <w:sz w:val="22"/>
                <w:szCs w:val="22"/>
              </w:rPr>
            </w:pPr>
            <w:r w:rsidRPr="00697DCB">
              <w:rPr>
                <w:rFonts w:ascii="Times" w:hAnsi="Times" w:cs="Times"/>
                <w:sz w:val="22"/>
                <w:szCs w:val="22"/>
              </w:rPr>
              <w:t>Redirections E-mails</w:t>
            </w:r>
          </w:p>
        </w:tc>
        <w:tc>
          <w:tcPr>
            <w:tcW w:w="4600" w:type="dxa"/>
            <w:shd w:val="clear" w:color="auto" w:fill="FFFFFF"/>
            <w:tcMar>
              <w:top w:w="60" w:type="nil"/>
              <w:left w:w="60" w:type="nil"/>
              <w:bottom w:w="60" w:type="nil"/>
              <w:right w:w="60" w:type="nil"/>
            </w:tcMar>
            <w:vAlign w:val="center"/>
          </w:tcPr>
          <w:p w14:paraId="2F827EED" w14:textId="77777777" w:rsidR="00697DCB" w:rsidRPr="00697DCB" w:rsidRDefault="00697DCB">
            <w:pPr>
              <w:widowControl w:val="0"/>
              <w:autoSpaceDE w:val="0"/>
              <w:autoSpaceDN w:val="0"/>
              <w:adjustRightInd w:val="0"/>
              <w:jc w:val="center"/>
              <w:rPr>
                <w:rFonts w:ascii="Times" w:hAnsi="Times" w:cs="Times"/>
                <w:sz w:val="22"/>
                <w:szCs w:val="22"/>
              </w:rPr>
            </w:pPr>
            <w:r w:rsidRPr="00697DCB">
              <w:rPr>
                <w:rFonts w:ascii="Times" w:hAnsi="Times" w:cs="Times"/>
                <w:sz w:val="22"/>
                <w:szCs w:val="22"/>
              </w:rPr>
              <w:t>1000</w:t>
            </w:r>
          </w:p>
        </w:tc>
      </w:tr>
      <w:tr w:rsidR="00697DCB" w:rsidRPr="00697DCB" w14:paraId="0677A30D" w14:textId="77777777" w:rsidTr="00666244">
        <w:tc>
          <w:tcPr>
            <w:tcW w:w="4600" w:type="dxa"/>
            <w:shd w:val="clear" w:color="auto" w:fill="FFFFFF"/>
            <w:tcMar>
              <w:top w:w="60" w:type="nil"/>
              <w:left w:w="60" w:type="nil"/>
              <w:bottom w:w="60" w:type="nil"/>
              <w:right w:w="60" w:type="nil"/>
            </w:tcMar>
            <w:vAlign w:val="center"/>
          </w:tcPr>
          <w:p w14:paraId="4BD2B07C" w14:textId="77777777" w:rsidR="00697DCB" w:rsidRPr="00697DCB" w:rsidRDefault="00697DCB">
            <w:pPr>
              <w:widowControl w:val="0"/>
              <w:autoSpaceDE w:val="0"/>
              <w:autoSpaceDN w:val="0"/>
              <w:adjustRightInd w:val="0"/>
              <w:jc w:val="center"/>
              <w:rPr>
                <w:rFonts w:ascii="Times" w:hAnsi="Times" w:cs="Times"/>
                <w:sz w:val="22"/>
                <w:szCs w:val="22"/>
              </w:rPr>
            </w:pPr>
            <w:r w:rsidRPr="00697DCB">
              <w:rPr>
                <w:rFonts w:ascii="Times" w:hAnsi="Times" w:cs="Times"/>
                <w:sz w:val="22"/>
                <w:szCs w:val="22"/>
              </w:rPr>
              <w:t>Alias E-mail</w:t>
            </w:r>
          </w:p>
        </w:tc>
        <w:tc>
          <w:tcPr>
            <w:tcW w:w="4600" w:type="dxa"/>
            <w:shd w:val="clear" w:color="auto" w:fill="FFFFFF"/>
            <w:tcMar>
              <w:top w:w="60" w:type="nil"/>
              <w:left w:w="60" w:type="nil"/>
              <w:bottom w:w="60" w:type="nil"/>
              <w:right w:w="60" w:type="nil"/>
            </w:tcMar>
            <w:vAlign w:val="center"/>
          </w:tcPr>
          <w:p w14:paraId="6CC96D6B" w14:textId="77777777" w:rsidR="00697DCB" w:rsidRPr="00697DCB" w:rsidRDefault="00697DCB">
            <w:pPr>
              <w:widowControl w:val="0"/>
              <w:autoSpaceDE w:val="0"/>
              <w:autoSpaceDN w:val="0"/>
              <w:adjustRightInd w:val="0"/>
              <w:jc w:val="center"/>
              <w:rPr>
                <w:rFonts w:ascii="Times" w:hAnsi="Times" w:cs="Times"/>
                <w:sz w:val="22"/>
                <w:szCs w:val="22"/>
              </w:rPr>
            </w:pPr>
            <w:r w:rsidRPr="00697DCB">
              <w:rPr>
                <w:rFonts w:ascii="Times" w:hAnsi="Times" w:cs="Times"/>
                <w:sz w:val="22"/>
                <w:szCs w:val="22"/>
              </w:rPr>
              <w:t>1000</w:t>
            </w:r>
          </w:p>
        </w:tc>
      </w:tr>
      <w:tr w:rsidR="00697DCB" w:rsidRPr="00697DCB" w14:paraId="11AB509C" w14:textId="77777777" w:rsidTr="00666244">
        <w:tc>
          <w:tcPr>
            <w:tcW w:w="4600" w:type="dxa"/>
            <w:shd w:val="clear" w:color="auto" w:fill="FFFFFF"/>
            <w:tcMar>
              <w:top w:w="60" w:type="nil"/>
              <w:left w:w="60" w:type="nil"/>
              <w:bottom w:w="60" w:type="nil"/>
              <w:right w:w="60" w:type="nil"/>
            </w:tcMar>
            <w:vAlign w:val="center"/>
          </w:tcPr>
          <w:p w14:paraId="36B6E2E5" w14:textId="77777777" w:rsidR="00697DCB" w:rsidRPr="00697DCB" w:rsidRDefault="00697DCB">
            <w:pPr>
              <w:widowControl w:val="0"/>
              <w:autoSpaceDE w:val="0"/>
              <w:autoSpaceDN w:val="0"/>
              <w:adjustRightInd w:val="0"/>
              <w:jc w:val="center"/>
              <w:rPr>
                <w:rFonts w:ascii="Times" w:hAnsi="Times" w:cs="Times"/>
                <w:sz w:val="22"/>
                <w:szCs w:val="22"/>
              </w:rPr>
            </w:pPr>
            <w:r w:rsidRPr="00697DCB">
              <w:rPr>
                <w:rFonts w:ascii="Times" w:hAnsi="Times" w:cs="Times"/>
                <w:sz w:val="22"/>
                <w:szCs w:val="22"/>
              </w:rPr>
              <w:t xml:space="preserve">Protection </w:t>
            </w:r>
            <w:proofErr w:type="spellStart"/>
            <w:r w:rsidRPr="00697DCB">
              <w:rPr>
                <w:rFonts w:ascii="Times" w:hAnsi="Times" w:cs="Times"/>
                <w:sz w:val="22"/>
                <w:szCs w:val="22"/>
              </w:rPr>
              <w:t>Antispam</w:t>
            </w:r>
            <w:proofErr w:type="spellEnd"/>
            <w:r w:rsidRPr="00697DCB">
              <w:rPr>
                <w:rFonts w:ascii="Times" w:hAnsi="Times" w:cs="Times"/>
                <w:sz w:val="22"/>
                <w:szCs w:val="22"/>
              </w:rPr>
              <w:t xml:space="preserve"> et Antivirus</w:t>
            </w:r>
          </w:p>
        </w:tc>
        <w:tc>
          <w:tcPr>
            <w:tcW w:w="4600" w:type="dxa"/>
            <w:shd w:val="clear" w:color="auto" w:fill="FFFFFF"/>
            <w:tcMar>
              <w:top w:w="60" w:type="nil"/>
              <w:left w:w="60" w:type="nil"/>
              <w:bottom w:w="60" w:type="nil"/>
              <w:right w:w="60" w:type="nil"/>
            </w:tcMar>
            <w:vAlign w:val="center"/>
          </w:tcPr>
          <w:p w14:paraId="212B355F" w14:textId="77777777" w:rsidR="00697DCB" w:rsidRPr="00697DCB" w:rsidRDefault="00697DCB">
            <w:pPr>
              <w:widowControl w:val="0"/>
              <w:autoSpaceDE w:val="0"/>
              <w:autoSpaceDN w:val="0"/>
              <w:adjustRightInd w:val="0"/>
              <w:jc w:val="center"/>
              <w:rPr>
                <w:rFonts w:ascii="Times" w:hAnsi="Times" w:cs="Times"/>
                <w:sz w:val="22"/>
                <w:szCs w:val="22"/>
              </w:rPr>
            </w:pPr>
            <w:r w:rsidRPr="00697DCB">
              <w:rPr>
                <w:rFonts w:ascii="Times" w:hAnsi="Times" w:cs="Times"/>
                <w:sz w:val="22"/>
                <w:szCs w:val="22"/>
              </w:rPr>
              <w:t>Incluse</w:t>
            </w:r>
          </w:p>
        </w:tc>
      </w:tr>
      <w:tr w:rsidR="00697DCB" w:rsidRPr="00697DCB" w14:paraId="191E0E30" w14:textId="77777777" w:rsidTr="00666244">
        <w:tc>
          <w:tcPr>
            <w:tcW w:w="4600" w:type="dxa"/>
            <w:shd w:val="clear" w:color="auto" w:fill="FFFFFF"/>
            <w:tcMar>
              <w:top w:w="60" w:type="nil"/>
              <w:left w:w="60" w:type="nil"/>
              <w:bottom w:w="60" w:type="nil"/>
              <w:right w:w="60" w:type="nil"/>
            </w:tcMar>
            <w:vAlign w:val="center"/>
          </w:tcPr>
          <w:p w14:paraId="74403501" w14:textId="77777777" w:rsidR="00697DCB" w:rsidRPr="00697DCB" w:rsidRDefault="00697DCB">
            <w:pPr>
              <w:widowControl w:val="0"/>
              <w:autoSpaceDE w:val="0"/>
              <w:autoSpaceDN w:val="0"/>
              <w:adjustRightInd w:val="0"/>
              <w:jc w:val="center"/>
              <w:rPr>
                <w:rFonts w:ascii="Times" w:hAnsi="Times" w:cs="Times"/>
                <w:sz w:val="22"/>
                <w:szCs w:val="22"/>
              </w:rPr>
            </w:pPr>
            <w:proofErr w:type="spellStart"/>
            <w:r w:rsidRPr="00697DCB">
              <w:rPr>
                <w:rFonts w:ascii="Times" w:hAnsi="Times" w:cs="Times"/>
                <w:sz w:val="22"/>
                <w:szCs w:val="22"/>
              </w:rPr>
              <w:t>Webmails</w:t>
            </w:r>
            <w:proofErr w:type="spellEnd"/>
          </w:p>
        </w:tc>
        <w:tc>
          <w:tcPr>
            <w:tcW w:w="4600" w:type="dxa"/>
            <w:shd w:val="clear" w:color="auto" w:fill="FFFFFF"/>
            <w:tcMar>
              <w:top w:w="60" w:type="nil"/>
              <w:left w:w="60" w:type="nil"/>
              <w:bottom w:w="60" w:type="nil"/>
              <w:right w:w="60" w:type="nil"/>
            </w:tcMar>
            <w:vAlign w:val="center"/>
          </w:tcPr>
          <w:p w14:paraId="5E3E5A60" w14:textId="77777777" w:rsidR="00697DCB" w:rsidRPr="00697DCB" w:rsidRDefault="00697DCB">
            <w:pPr>
              <w:widowControl w:val="0"/>
              <w:autoSpaceDE w:val="0"/>
              <w:autoSpaceDN w:val="0"/>
              <w:adjustRightInd w:val="0"/>
              <w:jc w:val="center"/>
              <w:rPr>
                <w:rFonts w:ascii="Times" w:hAnsi="Times" w:cs="Times"/>
                <w:sz w:val="22"/>
                <w:szCs w:val="22"/>
              </w:rPr>
            </w:pPr>
            <w:r w:rsidRPr="00697DCB">
              <w:rPr>
                <w:rFonts w:ascii="Times" w:hAnsi="Times" w:cs="Times"/>
                <w:sz w:val="22"/>
                <w:szCs w:val="22"/>
              </w:rPr>
              <w:t>inclus</w:t>
            </w:r>
          </w:p>
        </w:tc>
      </w:tr>
      <w:tr w:rsidR="00697DCB" w:rsidRPr="00697DCB" w14:paraId="744A7255" w14:textId="77777777" w:rsidTr="00666244">
        <w:tc>
          <w:tcPr>
            <w:tcW w:w="4600" w:type="dxa"/>
            <w:shd w:val="clear" w:color="auto" w:fill="FFFFFF"/>
            <w:tcMar>
              <w:top w:w="60" w:type="nil"/>
              <w:left w:w="60" w:type="nil"/>
              <w:bottom w:w="60" w:type="nil"/>
              <w:right w:w="60" w:type="nil"/>
            </w:tcMar>
            <w:vAlign w:val="center"/>
          </w:tcPr>
          <w:p w14:paraId="3112FDD6" w14:textId="77777777" w:rsidR="00697DCB" w:rsidRPr="00697DCB" w:rsidRDefault="00697DCB">
            <w:pPr>
              <w:widowControl w:val="0"/>
              <w:autoSpaceDE w:val="0"/>
              <w:autoSpaceDN w:val="0"/>
              <w:adjustRightInd w:val="0"/>
              <w:jc w:val="center"/>
              <w:rPr>
                <w:rFonts w:ascii="Times" w:hAnsi="Times" w:cs="Times"/>
                <w:color w:val="2E2E2E"/>
                <w:sz w:val="22"/>
                <w:szCs w:val="22"/>
              </w:rPr>
            </w:pPr>
            <w:r w:rsidRPr="00697DCB">
              <w:rPr>
                <w:rFonts w:ascii="Times" w:hAnsi="Times" w:cs="Times"/>
                <w:sz w:val="22"/>
                <w:szCs w:val="22"/>
              </w:rPr>
              <w:t>E-mails automatisés</w:t>
            </w:r>
          </w:p>
        </w:tc>
        <w:tc>
          <w:tcPr>
            <w:tcW w:w="4600" w:type="dxa"/>
            <w:shd w:val="clear" w:color="auto" w:fill="FFFFFF"/>
            <w:tcMar>
              <w:top w:w="60" w:type="nil"/>
              <w:left w:w="60" w:type="nil"/>
              <w:bottom w:w="60" w:type="nil"/>
              <w:right w:w="60" w:type="nil"/>
            </w:tcMar>
            <w:vAlign w:val="center"/>
          </w:tcPr>
          <w:p w14:paraId="40A0CFA3" w14:textId="77777777" w:rsidR="00697DCB" w:rsidRPr="00697DCB" w:rsidRDefault="00697DCB">
            <w:pPr>
              <w:widowControl w:val="0"/>
              <w:autoSpaceDE w:val="0"/>
              <w:autoSpaceDN w:val="0"/>
              <w:adjustRightInd w:val="0"/>
              <w:jc w:val="center"/>
              <w:rPr>
                <w:rFonts w:ascii="Times" w:hAnsi="Times" w:cs="Times"/>
                <w:color w:val="2E2E2E"/>
              </w:rPr>
            </w:pPr>
            <w:r w:rsidRPr="00697DCB">
              <w:rPr>
                <w:rFonts w:ascii="Times" w:hAnsi="Times" w:cs="Times"/>
                <w:color w:val="2E2E2E"/>
              </w:rPr>
              <w:t>inclus</w:t>
            </w:r>
          </w:p>
        </w:tc>
      </w:tr>
      <w:tr w:rsidR="00697DCB" w:rsidRPr="00697DCB" w14:paraId="38D528DC" w14:textId="77777777" w:rsidTr="00666244">
        <w:tc>
          <w:tcPr>
            <w:tcW w:w="4600" w:type="dxa"/>
            <w:shd w:val="clear" w:color="auto" w:fill="FFFFFF"/>
            <w:tcMar>
              <w:top w:w="60" w:type="nil"/>
              <w:left w:w="60" w:type="nil"/>
              <w:bottom w:w="60" w:type="nil"/>
              <w:right w:w="60" w:type="nil"/>
            </w:tcMar>
            <w:vAlign w:val="center"/>
          </w:tcPr>
          <w:p w14:paraId="67112A14" w14:textId="77777777" w:rsidR="00697DCB" w:rsidRPr="00697DCB" w:rsidRDefault="00697DCB">
            <w:pPr>
              <w:widowControl w:val="0"/>
              <w:autoSpaceDE w:val="0"/>
              <w:autoSpaceDN w:val="0"/>
              <w:adjustRightInd w:val="0"/>
              <w:jc w:val="center"/>
              <w:rPr>
                <w:rFonts w:ascii="Times" w:hAnsi="Times" w:cs="Times"/>
                <w:color w:val="2E2E2E"/>
                <w:sz w:val="22"/>
                <w:szCs w:val="22"/>
              </w:rPr>
            </w:pPr>
            <w:r w:rsidRPr="00697DCB">
              <w:rPr>
                <w:rFonts w:ascii="Times" w:hAnsi="Times" w:cs="Times"/>
                <w:color w:val="2E2E2E"/>
                <w:sz w:val="22"/>
                <w:szCs w:val="22"/>
              </w:rPr>
              <w:t>Serveur SMTP</w:t>
            </w:r>
          </w:p>
        </w:tc>
        <w:tc>
          <w:tcPr>
            <w:tcW w:w="4600" w:type="dxa"/>
            <w:shd w:val="clear" w:color="auto" w:fill="FFFFFF"/>
            <w:tcMar>
              <w:top w:w="60" w:type="nil"/>
              <w:left w:w="60" w:type="nil"/>
              <w:bottom w:w="60" w:type="nil"/>
              <w:right w:w="60" w:type="nil"/>
            </w:tcMar>
            <w:vAlign w:val="center"/>
          </w:tcPr>
          <w:p w14:paraId="18881D35" w14:textId="77777777" w:rsidR="00697DCB" w:rsidRPr="00697DCB" w:rsidRDefault="00697DCB">
            <w:pPr>
              <w:widowControl w:val="0"/>
              <w:autoSpaceDE w:val="0"/>
              <w:autoSpaceDN w:val="0"/>
              <w:adjustRightInd w:val="0"/>
              <w:jc w:val="center"/>
              <w:rPr>
                <w:rFonts w:ascii="Times" w:hAnsi="Times" w:cs="Times"/>
                <w:color w:val="2E2E2E"/>
              </w:rPr>
            </w:pPr>
            <w:r w:rsidRPr="00697DCB">
              <w:rPr>
                <w:rFonts w:ascii="Times" w:hAnsi="Times" w:cs="Times"/>
                <w:color w:val="2E2E2E"/>
              </w:rPr>
              <w:t>inclus</w:t>
            </w:r>
          </w:p>
        </w:tc>
      </w:tr>
    </w:tbl>
    <w:p w14:paraId="648D5902" w14:textId="77777777" w:rsidR="00697DCB" w:rsidRDefault="00697DCB" w:rsidP="00697DCB">
      <w:pPr>
        <w:widowControl w:val="0"/>
        <w:autoSpaceDE w:val="0"/>
        <w:autoSpaceDN w:val="0"/>
        <w:adjustRightInd w:val="0"/>
        <w:rPr>
          <w:rFonts w:ascii="Times" w:hAnsi="Times" w:cs="Times"/>
          <w:color w:val="2E2E2E"/>
        </w:rPr>
      </w:pPr>
    </w:p>
    <w:p w14:paraId="1D9CA0CF" w14:textId="77777777" w:rsidR="00697DCB" w:rsidRDefault="00697DCB" w:rsidP="00697DCB">
      <w:pPr>
        <w:widowControl w:val="0"/>
        <w:autoSpaceDE w:val="0"/>
        <w:autoSpaceDN w:val="0"/>
        <w:adjustRightInd w:val="0"/>
        <w:rPr>
          <w:rFonts w:ascii="Times" w:hAnsi="Times" w:cs="Times"/>
          <w:color w:val="2E2E2E"/>
        </w:rPr>
      </w:pPr>
      <w:r>
        <w:rPr>
          <w:rFonts w:ascii="Times" w:hAnsi="Times" w:cs="Times"/>
          <w:color w:val="393939"/>
          <w:sz w:val="18"/>
          <w:szCs w:val="18"/>
        </w:rPr>
        <w:t xml:space="preserve">* : Uniquement avec le domaine principal </w:t>
      </w:r>
    </w:p>
    <w:p w14:paraId="1CD1DB13" w14:textId="77777777" w:rsidR="00697DCB" w:rsidRDefault="00697DCB" w:rsidP="00697DCB">
      <w:pPr>
        <w:widowControl w:val="0"/>
        <w:autoSpaceDE w:val="0"/>
        <w:autoSpaceDN w:val="0"/>
        <w:adjustRightInd w:val="0"/>
        <w:rPr>
          <w:rFonts w:ascii="Times" w:hAnsi="Times" w:cs="Times"/>
          <w:color w:val="393939"/>
          <w:sz w:val="18"/>
          <w:szCs w:val="18"/>
        </w:rPr>
      </w:pPr>
      <w:r>
        <w:rPr>
          <w:rFonts w:ascii="Times" w:hAnsi="Times" w:cs="Times"/>
          <w:color w:val="393939"/>
          <w:sz w:val="18"/>
          <w:szCs w:val="18"/>
        </w:rPr>
        <w:t xml:space="preserve">Limites d'envoi : 200 e-mails / heure / compte et 300 e-mails / heure / IP. </w:t>
      </w:r>
    </w:p>
    <w:p w14:paraId="3DABD03C" w14:textId="77777777" w:rsidR="00E73303" w:rsidRDefault="00E73303" w:rsidP="00697DCB">
      <w:pPr>
        <w:widowControl w:val="0"/>
        <w:autoSpaceDE w:val="0"/>
        <w:autoSpaceDN w:val="0"/>
        <w:adjustRightInd w:val="0"/>
        <w:rPr>
          <w:rFonts w:ascii="Times" w:hAnsi="Times" w:cs="Times"/>
          <w:color w:val="2E2E2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0"/>
        <w:gridCol w:w="4600"/>
      </w:tblGrid>
      <w:tr w:rsidR="00697DCB" w:rsidRPr="00697DCB" w14:paraId="73AEA577" w14:textId="77777777" w:rsidTr="00E73303">
        <w:tc>
          <w:tcPr>
            <w:tcW w:w="4600" w:type="dxa"/>
            <w:shd w:val="clear" w:color="auto" w:fill="FFFFFF"/>
            <w:tcMar>
              <w:top w:w="60" w:type="nil"/>
              <w:left w:w="60" w:type="nil"/>
              <w:bottom w:w="60" w:type="nil"/>
              <w:right w:w="60" w:type="nil"/>
            </w:tcMar>
            <w:vAlign w:val="center"/>
          </w:tcPr>
          <w:p w14:paraId="39CE3262" w14:textId="77777777" w:rsidR="00697DCB" w:rsidRPr="00697DCB" w:rsidRDefault="00697DCB">
            <w:pPr>
              <w:widowControl w:val="0"/>
              <w:autoSpaceDE w:val="0"/>
              <w:autoSpaceDN w:val="0"/>
              <w:adjustRightInd w:val="0"/>
              <w:jc w:val="center"/>
              <w:rPr>
                <w:rFonts w:ascii="Times" w:hAnsi="Times" w:cs="Times"/>
                <w:color w:val="2E2E2E"/>
                <w:sz w:val="22"/>
                <w:szCs w:val="22"/>
              </w:rPr>
            </w:pPr>
            <w:r w:rsidRPr="00697DCB">
              <w:rPr>
                <w:rFonts w:ascii="Times" w:hAnsi="Times" w:cs="Times"/>
                <w:color w:val="2E2E2E"/>
                <w:sz w:val="22"/>
                <w:szCs w:val="22"/>
              </w:rPr>
              <w:t>Envois d'e-mails via votre site</w:t>
            </w:r>
          </w:p>
        </w:tc>
        <w:tc>
          <w:tcPr>
            <w:tcW w:w="4600" w:type="dxa"/>
            <w:shd w:val="clear" w:color="auto" w:fill="FFFFFF"/>
            <w:tcMar>
              <w:top w:w="60" w:type="nil"/>
              <w:left w:w="60" w:type="nil"/>
              <w:bottom w:w="60" w:type="nil"/>
              <w:right w:w="60" w:type="nil"/>
            </w:tcMar>
            <w:vAlign w:val="center"/>
          </w:tcPr>
          <w:p w14:paraId="366FA235" w14:textId="77777777" w:rsidR="00697DCB" w:rsidRPr="00697DCB" w:rsidRDefault="006E66A0">
            <w:pPr>
              <w:widowControl w:val="0"/>
              <w:autoSpaceDE w:val="0"/>
              <w:autoSpaceDN w:val="0"/>
              <w:adjustRightInd w:val="0"/>
              <w:jc w:val="center"/>
              <w:rPr>
                <w:rFonts w:ascii="Times" w:hAnsi="Times" w:cs="Times"/>
                <w:color w:val="2E2E2E"/>
              </w:rPr>
            </w:pPr>
            <w:r>
              <w:rPr>
                <w:rFonts w:ascii="Times" w:hAnsi="Times" w:cs="Times"/>
                <w:noProof/>
                <w:color w:val="2E2E2E"/>
              </w:rPr>
              <w:drawing>
                <wp:inline distT="0" distB="0" distL="0" distR="0" wp14:anchorId="74A84979" wp14:editId="7717A07D">
                  <wp:extent cx="154305" cy="1543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tc>
      </w:tr>
    </w:tbl>
    <w:p w14:paraId="0E0EBABF" w14:textId="77777777" w:rsidR="00697DCB" w:rsidRDefault="00697DCB" w:rsidP="00697D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kern w:val="1"/>
        </w:rPr>
      </w:pPr>
    </w:p>
    <w:p w14:paraId="661EF63E" w14:textId="77777777" w:rsidR="00697DCB" w:rsidRDefault="00697DCB" w:rsidP="00697DCB">
      <w:pPr>
        <w:widowControl w:val="0"/>
        <w:autoSpaceDE w:val="0"/>
        <w:autoSpaceDN w:val="0"/>
        <w:adjustRightInd w:val="0"/>
        <w:rPr>
          <w:rFonts w:ascii="Times" w:hAnsi="Times" w:cs="Times"/>
          <w:color w:val="0A52A1"/>
          <w:sz w:val="32"/>
          <w:szCs w:val="32"/>
        </w:rPr>
      </w:pPr>
      <w:r>
        <w:rPr>
          <w:rFonts w:ascii="Times" w:hAnsi="Times" w:cs="Times"/>
          <w:color w:val="0A52A1"/>
          <w:sz w:val="32"/>
          <w:szCs w:val="32"/>
        </w:rPr>
        <w:t>Bases de données SQL</w:t>
      </w:r>
    </w:p>
    <w:p w14:paraId="4CD9A5F4" w14:textId="77777777" w:rsidR="00697DCB" w:rsidRDefault="00697DCB" w:rsidP="00697DCB">
      <w:pPr>
        <w:widowControl w:val="0"/>
        <w:autoSpaceDE w:val="0"/>
        <w:autoSpaceDN w:val="0"/>
        <w:adjustRightInd w:val="0"/>
        <w:rPr>
          <w:rFonts w:ascii="Times" w:hAnsi="Times" w:cs="Times"/>
          <w:color w:val="2E2E2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0"/>
        <w:gridCol w:w="4600"/>
      </w:tblGrid>
      <w:tr w:rsidR="00697DCB" w:rsidRPr="00697DCB" w14:paraId="31853FBB" w14:textId="77777777" w:rsidTr="00666244">
        <w:tc>
          <w:tcPr>
            <w:tcW w:w="4600" w:type="dxa"/>
            <w:shd w:val="clear" w:color="auto" w:fill="D1D1D1"/>
            <w:tcMar>
              <w:top w:w="60" w:type="nil"/>
              <w:left w:w="60" w:type="nil"/>
              <w:bottom w:w="60" w:type="nil"/>
              <w:right w:w="60" w:type="nil"/>
            </w:tcMar>
            <w:vAlign w:val="center"/>
          </w:tcPr>
          <w:p w14:paraId="54C05E07" w14:textId="77777777" w:rsidR="00697DCB" w:rsidRPr="00697DCB" w:rsidRDefault="00697DCB">
            <w:pPr>
              <w:widowControl w:val="0"/>
              <w:autoSpaceDE w:val="0"/>
              <w:autoSpaceDN w:val="0"/>
              <w:adjustRightInd w:val="0"/>
              <w:jc w:val="center"/>
              <w:rPr>
                <w:rFonts w:ascii="Times" w:hAnsi="Times" w:cs="Times"/>
                <w:color w:val="191919"/>
              </w:rPr>
            </w:pPr>
            <w:r w:rsidRPr="00697DCB">
              <w:rPr>
                <w:rFonts w:ascii="Times" w:hAnsi="Times" w:cs="Times"/>
                <w:color w:val="191919"/>
              </w:rPr>
              <w:t>SQL Perso</w:t>
            </w:r>
          </w:p>
        </w:tc>
        <w:tc>
          <w:tcPr>
            <w:tcW w:w="4600" w:type="dxa"/>
            <w:shd w:val="clear" w:color="auto" w:fill="D1D1D1"/>
            <w:tcMar>
              <w:top w:w="60" w:type="nil"/>
              <w:left w:w="60" w:type="nil"/>
              <w:bottom w:w="60" w:type="nil"/>
              <w:right w:w="60" w:type="nil"/>
            </w:tcMar>
            <w:vAlign w:val="center"/>
          </w:tcPr>
          <w:p w14:paraId="72E40AF5" w14:textId="77777777" w:rsidR="00697DCB" w:rsidRPr="00697DCB" w:rsidRDefault="00697DCB">
            <w:pPr>
              <w:widowControl w:val="0"/>
              <w:autoSpaceDE w:val="0"/>
              <w:autoSpaceDN w:val="0"/>
              <w:adjustRightInd w:val="0"/>
              <w:jc w:val="center"/>
              <w:rPr>
                <w:rFonts w:ascii="Times" w:hAnsi="Times" w:cs="Times"/>
                <w:color w:val="2E2E2E"/>
              </w:rPr>
            </w:pPr>
            <w:r w:rsidRPr="00697DCB">
              <w:rPr>
                <w:rFonts w:ascii="Times" w:hAnsi="Times" w:cs="Times"/>
                <w:color w:val="2E2E2E"/>
              </w:rPr>
              <w:t>3</w:t>
            </w:r>
          </w:p>
        </w:tc>
      </w:tr>
      <w:tr w:rsidR="00697DCB" w:rsidRPr="00697DCB" w14:paraId="0B144697" w14:textId="77777777" w:rsidTr="00666244">
        <w:tc>
          <w:tcPr>
            <w:tcW w:w="4600" w:type="dxa"/>
            <w:shd w:val="clear" w:color="auto" w:fill="FFFFFF"/>
            <w:tcMar>
              <w:top w:w="60" w:type="nil"/>
              <w:left w:w="60" w:type="nil"/>
              <w:bottom w:w="60" w:type="nil"/>
              <w:right w:w="60" w:type="nil"/>
            </w:tcMar>
            <w:vAlign w:val="center"/>
          </w:tcPr>
          <w:p w14:paraId="5FEAC3F8" w14:textId="77777777" w:rsidR="00697DCB" w:rsidRPr="00697DCB" w:rsidRDefault="00697DCB">
            <w:pPr>
              <w:widowControl w:val="0"/>
              <w:autoSpaceDE w:val="0"/>
              <w:autoSpaceDN w:val="0"/>
              <w:adjustRightInd w:val="0"/>
              <w:jc w:val="center"/>
              <w:rPr>
                <w:rFonts w:ascii="Times" w:hAnsi="Times" w:cs="Times"/>
                <w:color w:val="2E2E2E"/>
                <w:sz w:val="22"/>
                <w:szCs w:val="22"/>
              </w:rPr>
            </w:pPr>
            <w:r w:rsidRPr="00697DCB">
              <w:rPr>
                <w:rFonts w:ascii="Times" w:hAnsi="Times" w:cs="Times"/>
                <w:color w:val="2E2E2E"/>
                <w:sz w:val="22"/>
                <w:szCs w:val="22"/>
              </w:rPr>
              <w:t>Taille par base</w:t>
            </w:r>
          </w:p>
        </w:tc>
        <w:tc>
          <w:tcPr>
            <w:tcW w:w="4600" w:type="dxa"/>
            <w:shd w:val="clear" w:color="auto" w:fill="FFFFFF"/>
            <w:tcMar>
              <w:top w:w="60" w:type="nil"/>
              <w:left w:w="60" w:type="nil"/>
              <w:bottom w:w="60" w:type="nil"/>
              <w:right w:w="60" w:type="nil"/>
            </w:tcMar>
            <w:vAlign w:val="center"/>
          </w:tcPr>
          <w:p w14:paraId="4C6CF588" w14:textId="77777777" w:rsidR="00697DCB" w:rsidRPr="00697DCB" w:rsidRDefault="00697DCB">
            <w:pPr>
              <w:widowControl w:val="0"/>
              <w:autoSpaceDE w:val="0"/>
              <w:autoSpaceDN w:val="0"/>
              <w:adjustRightInd w:val="0"/>
              <w:jc w:val="center"/>
              <w:rPr>
                <w:rFonts w:ascii="Times" w:hAnsi="Times" w:cs="Times"/>
                <w:color w:val="2E2E2E"/>
              </w:rPr>
            </w:pPr>
            <w:r w:rsidRPr="00697DCB">
              <w:rPr>
                <w:rFonts w:ascii="Times" w:hAnsi="Times" w:cs="Times"/>
                <w:color w:val="2E2E2E"/>
              </w:rPr>
              <w:t>400 Mo</w:t>
            </w:r>
          </w:p>
        </w:tc>
      </w:tr>
      <w:tr w:rsidR="00697DCB" w:rsidRPr="00697DCB" w14:paraId="3FB3DCD0" w14:textId="77777777" w:rsidTr="00666244">
        <w:tc>
          <w:tcPr>
            <w:tcW w:w="4600" w:type="dxa"/>
            <w:shd w:val="clear" w:color="auto" w:fill="FFFFFF"/>
            <w:tcMar>
              <w:top w:w="60" w:type="nil"/>
              <w:left w:w="60" w:type="nil"/>
              <w:bottom w:w="60" w:type="nil"/>
              <w:right w:w="60" w:type="nil"/>
            </w:tcMar>
            <w:vAlign w:val="center"/>
          </w:tcPr>
          <w:p w14:paraId="23E4BCB7" w14:textId="77777777" w:rsidR="00697DCB" w:rsidRPr="00697DCB" w:rsidRDefault="00697DCB">
            <w:pPr>
              <w:widowControl w:val="0"/>
              <w:autoSpaceDE w:val="0"/>
              <w:autoSpaceDN w:val="0"/>
              <w:adjustRightInd w:val="0"/>
              <w:jc w:val="center"/>
              <w:rPr>
                <w:rFonts w:ascii="Times" w:hAnsi="Times" w:cs="Times"/>
                <w:color w:val="2E2E2E"/>
                <w:sz w:val="22"/>
                <w:szCs w:val="22"/>
              </w:rPr>
            </w:pPr>
            <w:r w:rsidRPr="00697DCB">
              <w:rPr>
                <w:rFonts w:ascii="Times" w:hAnsi="Times" w:cs="Times"/>
                <w:color w:val="2E2E2E"/>
                <w:sz w:val="22"/>
                <w:szCs w:val="22"/>
              </w:rPr>
              <w:t>Connexions simultanées</w:t>
            </w:r>
          </w:p>
        </w:tc>
        <w:tc>
          <w:tcPr>
            <w:tcW w:w="4600" w:type="dxa"/>
            <w:shd w:val="clear" w:color="auto" w:fill="FFFFFF"/>
            <w:tcMar>
              <w:top w:w="60" w:type="nil"/>
              <w:left w:w="60" w:type="nil"/>
              <w:bottom w:w="60" w:type="nil"/>
              <w:right w:w="60" w:type="nil"/>
            </w:tcMar>
            <w:vAlign w:val="center"/>
          </w:tcPr>
          <w:p w14:paraId="19287241" w14:textId="77777777" w:rsidR="00697DCB" w:rsidRPr="00697DCB" w:rsidRDefault="00697DCB">
            <w:pPr>
              <w:widowControl w:val="0"/>
              <w:autoSpaceDE w:val="0"/>
              <w:autoSpaceDN w:val="0"/>
              <w:adjustRightInd w:val="0"/>
              <w:jc w:val="center"/>
              <w:rPr>
                <w:rFonts w:ascii="Times" w:hAnsi="Times" w:cs="Times"/>
                <w:color w:val="2E2E2E"/>
              </w:rPr>
            </w:pPr>
            <w:r w:rsidRPr="00697DCB">
              <w:rPr>
                <w:rFonts w:ascii="Times" w:hAnsi="Times" w:cs="Times"/>
                <w:color w:val="2E2E2E"/>
              </w:rPr>
              <w:t>30</w:t>
            </w:r>
          </w:p>
        </w:tc>
      </w:tr>
    </w:tbl>
    <w:p w14:paraId="722AF00D" w14:textId="77777777" w:rsidR="00697DCB" w:rsidRDefault="00697DCB" w:rsidP="00697D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kern w:val="1"/>
        </w:rPr>
      </w:pPr>
    </w:p>
    <w:p w14:paraId="7448106A" w14:textId="77777777" w:rsidR="00666244" w:rsidRDefault="00666244">
      <w:pPr>
        <w:rPr>
          <w:rFonts w:ascii="Times" w:hAnsi="Times" w:cs="Times"/>
          <w:color w:val="0A52A1"/>
          <w:sz w:val="32"/>
          <w:szCs w:val="32"/>
        </w:rPr>
      </w:pPr>
      <w:r>
        <w:rPr>
          <w:rFonts w:ascii="Times" w:hAnsi="Times" w:cs="Times"/>
          <w:color w:val="0A52A1"/>
          <w:sz w:val="32"/>
          <w:szCs w:val="32"/>
        </w:rPr>
        <w:br w:type="page"/>
      </w:r>
    </w:p>
    <w:p w14:paraId="0BAAAFB7" w14:textId="77777777" w:rsidR="00697DCB" w:rsidRDefault="00697DCB" w:rsidP="00697DCB">
      <w:pPr>
        <w:widowControl w:val="0"/>
        <w:autoSpaceDE w:val="0"/>
        <w:autoSpaceDN w:val="0"/>
        <w:adjustRightInd w:val="0"/>
        <w:rPr>
          <w:rFonts w:ascii="Trebuchet MS" w:hAnsi="Trebuchet MS" w:cs="Trebuchet MS"/>
          <w:b/>
          <w:bCs/>
          <w:color w:val="0A52A1"/>
          <w:sz w:val="44"/>
          <w:szCs w:val="44"/>
        </w:rPr>
      </w:pPr>
      <w:r>
        <w:rPr>
          <w:rFonts w:ascii="Times" w:hAnsi="Times" w:cs="Times"/>
          <w:color w:val="0A52A1"/>
          <w:sz w:val="32"/>
          <w:szCs w:val="32"/>
        </w:rPr>
        <w:lastRenderedPageBreak/>
        <w:t>Whois du nom de domaine : larena77.fr</w:t>
      </w:r>
    </w:p>
    <w:p w14:paraId="2E23C70A" w14:textId="77777777" w:rsidR="005C0256" w:rsidRDefault="00B803F9" w:rsidP="00697DCB">
      <w:pPr>
        <w:widowControl w:val="0"/>
        <w:autoSpaceDE w:val="0"/>
        <w:autoSpaceDN w:val="0"/>
        <w:adjustRightInd w:val="0"/>
        <w:rPr>
          <w:rFonts w:ascii="Helvetica" w:hAnsi="Helvetica" w:cs="Helvetica"/>
          <w:color w:val="0A52A1"/>
        </w:rPr>
      </w:pPr>
      <w:hyperlink r:id="rId8" w:history="1">
        <w:r w:rsidR="00666244" w:rsidRPr="00666244">
          <w:rPr>
            <w:rStyle w:val="Lienhypertexte"/>
          </w:rPr>
          <w:t>https://www.ovh.com/fr/cgi-bin/tools/check_whois.pl</w:t>
        </w:r>
      </w:hyperlink>
    </w:p>
    <w:p w14:paraId="2D979005" w14:textId="77777777" w:rsidR="00666244" w:rsidRDefault="00666244" w:rsidP="00697DCB">
      <w:pPr>
        <w:widowControl w:val="0"/>
        <w:autoSpaceDE w:val="0"/>
        <w:autoSpaceDN w:val="0"/>
        <w:adjustRightInd w:val="0"/>
        <w:rPr>
          <w:rFonts w:ascii="Arial" w:hAnsi="Arial" w:cs="Arial"/>
          <w:b/>
          <w:bCs/>
          <w:color w:val="2E2E2E"/>
        </w:rPr>
      </w:pPr>
    </w:p>
    <w:p w14:paraId="2A7CCAF0" w14:textId="77777777" w:rsidR="00697DCB" w:rsidRDefault="00697DCB" w:rsidP="00697DCB">
      <w:pPr>
        <w:widowControl w:val="0"/>
        <w:autoSpaceDE w:val="0"/>
        <w:autoSpaceDN w:val="0"/>
        <w:adjustRightInd w:val="0"/>
        <w:rPr>
          <w:rFonts w:ascii="Arial" w:hAnsi="Arial" w:cs="Arial"/>
          <w:b/>
          <w:bCs/>
          <w:color w:val="2E2E2E"/>
          <w:sz w:val="32"/>
          <w:szCs w:val="32"/>
        </w:rPr>
      </w:pPr>
      <w:r>
        <w:rPr>
          <w:rFonts w:ascii="Arial" w:hAnsi="Arial" w:cs="Arial"/>
          <w:b/>
          <w:bCs/>
          <w:color w:val="2E2E2E"/>
        </w:rPr>
        <w:t>Résultat des opérations:</w:t>
      </w:r>
    </w:p>
    <w:p w14:paraId="108218BB" w14:textId="77777777" w:rsidR="00697DCB" w:rsidRDefault="00697DCB" w:rsidP="00697DCB">
      <w:pPr>
        <w:widowControl w:val="0"/>
        <w:autoSpaceDE w:val="0"/>
        <w:autoSpaceDN w:val="0"/>
        <w:adjustRightInd w:val="0"/>
        <w:rPr>
          <w:rFonts w:ascii="Arial" w:hAnsi="Arial" w:cs="Arial"/>
          <w:color w:val="2E2E2E"/>
        </w:rPr>
      </w:pPr>
    </w:p>
    <w:p w14:paraId="69FB729B" w14:textId="77777777" w:rsidR="00697DCB" w:rsidRDefault="00697DCB" w:rsidP="00697DCB">
      <w:pPr>
        <w:widowControl w:val="0"/>
        <w:autoSpaceDE w:val="0"/>
        <w:autoSpaceDN w:val="0"/>
        <w:adjustRightInd w:val="0"/>
        <w:rPr>
          <w:rFonts w:ascii="Arial" w:hAnsi="Arial" w:cs="Arial"/>
          <w:color w:val="2E2E2E"/>
        </w:rPr>
      </w:pPr>
      <w:r>
        <w:rPr>
          <w:rFonts w:ascii="Arial" w:hAnsi="Arial" w:cs="Arial"/>
          <w:b/>
          <w:bCs/>
          <w:color w:val="2E2E2E"/>
        </w:rPr>
        <w:t>Whois</w:t>
      </w:r>
    </w:p>
    <w:p w14:paraId="6E6898BF" w14:textId="77777777" w:rsidR="00697DCB" w:rsidRDefault="00697DCB" w:rsidP="00697DCB">
      <w:pPr>
        <w:widowControl w:val="0"/>
        <w:autoSpaceDE w:val="0"/>
        <w:autoSpaceDN w:val="0"/>
        <w:adjustRightInd w:val="0"/>
        <w:rPr>
          <w:rFonts w:ascii="Arial" w:hAnsi="Arial" w:cs="Arial"/>
          <w:color w:val="2E2E2E"/>
        </w:rPr>
      </w:pPr>
      <w:r>
        <w:rPr>
          <w:rFonts w:ascii="Arial" w:hAnsi="Arial" w:cs="Arial"/>
          <w:color w:val="2E2E2E"/>
        </w:rPr>
        <w:t>%%</w:t>
      </w:r>
    </w:p>
    <w:p w14:paraId="3DB8BB91" w14:textId="77777777" w:rsidR="00697DCB" w:rsidRDefault="00697DCB" w:rsidP="00697DCB">
      <w:pPr>
        <w:widowControl w:val="0"/>
        <w:autoSpaceDE w:val="0"/>
        <w:autoSpaceDN w:val="0"/>
        <w:adjustRightInd w:val="0"/>
        <w:rPr>
          <w:rFonts w:ascii="Arial" w:hAnsi="Arial" w:cs="Arial"/>
          <w:color w:val="2E2E2E"/>
        </w:rPr>
      </w:pPr>
      <w:r>
        <w:rPr>
          <w:rFonts w:ascii="Arial" w:hAnsi="Arial" w:cs="Arial"/>
          <w:color w:val="2E2E2E"/>
        </w:rPr>
        <w:t xml:space="preserve">%% This </w:t>
      </w:r>
      <w:proofErr w:type="spellStart"/>
      <w:r>
        <w:rPr>
          <w:rFonts w:ascii="Arial" w:hAnsi="Arial" w:cs="Arial"/>
          <w:color w:val="2E2E2E"/>
        </w:rPr>
        <w:t>is</w:t>
      </w:r>
      <w:proofErr w:type="spellEnd"/>
      <w:r>
        <w:rPr>
          <w:rFonts w:ascii="Arial" w:hAnsi="Arial" w:cs="Arial"/>
          <w:color w:val="2E2E2E"/>
        </w:rPr>
        <w:t xml:space="preserve"> the AFNIC Whois server.</w:t>
      </w:r>
    </w:p>
    <w:p w14:paraId="73007DF8" w14:textId="77777777" w:rsidR="00697DCB" w:rsidRDefault="00697DCB" w:rsidP="00697DCB">
      <w:pPr>
        <w:widowControl w:val="0"/>
        <w:autoSpaceDE w:val="0"/>
        <w:autoSpaceDN w:val="0"/>
        <w:adjustRightInd w:val="0"/>
        <w:rPr>
          <w:rFonts w:ascii="Arial" w:hAnsi="Arial" w:cs="Arial"/>
          <w:color w:val="2E2E2E"/>
        </w:rPr>
      </w:pPr>
      <w:r>
        <w:rPr>
          <w:rFonts w:ascii="Arial" w:hAnsi="Arial" w:cs="Arial"/>
          <w:color w:val="2E2E2E"/>
        </w:rPr>
        <w:t>%%</w:t>
      </w:r>
    </w:p>
    <w:p w14:paraId="74ED7A31" w14:textId="77777777" w:rsidR="00697DCB" w:rsidRDefault="00697DCB" w:rsidP="00697DCB">
      <w:pPr>
        <w:widowControl w:val="0"/>
        <w:autoSpaceDE w:val="0"/>
        <w:autoSpaceDN w:val="0"/>
        <w:adjustRightInd w:val="0"/>
        <w:rPr>
          <w:rFonts w:ascii="Arial" w:hAnsi="Arial" w:cs="Arial"/>
          <w:color w:val="2E2E2E"/>
        </w:rPr>
      </w:pPr>
      <w:r>
        <w:rPr>
          <w:rFonts w:ascii="Arial" w:hAnsi="Arial" w:cs="Arial"/>
          <w:color w:val="2E2E2E"/>
        </w:rPr>
        <w:t xml:space="preserve">%% </w:t>
      </w:r>
      <w:proofErr w:type="spellStart"/>
      <w:r>
        <w:rPr>
          <w:rFonts w:ascii="Arial" w:hAnsi="Arial" w:cs="Arial"/>
          <w:color w:val="2E2E2E"/>
        </w:rPr>
        <w:t>complete</w:t>
      </w:r>
      <w:proofErr w:type="spellEnd"/>
      <w:r>
        <w:rPr>
          <w:rFonts w:ascii="Arial" w:hAnsi="Arial" w:cs="Arial"/>
          <w:color w:val="2E2E2E"/>
        </w:rPr>
        <w:t xml:space="preserve"> date format : DD/MM/YYYY</w:t>
      </w:r>
    </w:p>
    <w:p w14:paraId="5575A79B" w14:textId="77777777" w:rsidR="00697DCB" w:rsidRDefault="00697DCB" w:rsidP="00697DCB">
      <w:pPr>
        <w:widowControl w:val="0"/>
        <w:autoSpaceDE w:val="0"/>
        <w:autoSpaceDN w:val="0"/>
        <w:adjustRightInd w:val="0"/>
        <w:rPr>
          <w:rFonts w:ascii="Arial" w:hAnsi="Arial" w:cs="Arial"/>
          <w:color w:val="2E2E2E"/>
        </w:rPr>
      </w:pPr>
      <w:r>
        <w:rPr>
          <w:rFonts w:ascii="Arial" w:hAnsi="Arial" w:cs="Arial"/>
          <w:color w:val="2E2E2E"/>
        </w:rPr>
        <w:t>%% short date format    : DD/MM</w:t>
      </w:r>
    </w:p>
    <w:p w14:paraId="1DABBE40" w14:textId="77777777" w:rsidR="00697DCB" w:rsidRDefault="00697DCB" w:rsidP="00697DCB">
      <w:pPr>
        <w:widowControl w:val="0"/>
        <w:autoSpaceDE w:val="0"/>
        <w:autoSpaceDN w:val="0"/>
        <w:adjustRightInd w:val="0"/>
        <w:rPr>
          <w:rFonts w:ascii="Arial" w:hAnsi="Arial" w:cs="Arial"/>
          <w:color w:val="2E2E2E"/>
        </w:rPr>
      </w:pPr>
      <w:r>
        <w:rPr>
          <w:rFonts w:ascii="Arial" w:hAnsi="Arial" w:cs="Arial"/>
          <w:color w:val="2E2E2E"/>
        </w:rPr>
        <w:t>%% version              : FRNIC-2.5</w:t>
      </w:r>
    </w:p>
    <w:p w14:paraId="60AE6807" w14:textId="77777777" w:rsidR="00697DCB" w:rsidRDefault="00697DCB" w:rsidP="00697DCB">
      <w:pPr>
        <w:widowControl w:val="0"/>
        <w:autoSpaceDE w:val="0"/>
        <w:autoSpaceDN w:val="0"/>
        <w:adjustRightInd w:val="0"/>
        <w:rPr>
          <w:rFonts w:ascii="Arial" w:hAnsi="Arial" w:cs="Arial"/>
          <w:color w:val="2E2E2E"/>
        </w:rPr>
      </w:pPr>
      <w:r>
        <w:rPr>
          <w:rFonts w:ascii="Arial" w:hAnsi="Arial" w:cs="Arial"/>
          <w:color w:val="2E2E2E"/>
        </w:rPr>
        <w:t>%%</w:t>
      </w:r>
    </w:p>
    <w:p w14:paraId="1DD9B906" w14:textId="77777777" w:rsidR="00697DCB" w:rsidRDefault="00697DCB" w:rsidP="00697DCB">
      <w:pPr>
        <w:widowControl w:val="0"/>
        <w:autoSpaceDE w:val="0"/>
        <w:autoSpaceDN w:val="0"/>
        <w:adjustRightInd w:val="0"/>
        <w:rPr>
          <w:rFonts w:ascii="Arial" w:hAnsi="Arial" w:cs="Arial"/>
          <w:color w:val="2E2E2E"/>
        </w:rPr>
      </w:pPr>
      <w:r>
        <w:rPr>
          <w:rFonts w:ascii="Arial" w:hAnsi="Arial" w:cs="Arial"/>
          <w:color w:val="2E2E2E"/>
        </w:rPr>
        <w:t xml:space="preserve">%% </w:t>
      </w:r>
      <w:proofErr w:type="spellStart"/>
      <w:r>
        <w:rPr>
          <w:rFonts w:ascii="Arial" w:hAnsi="Arial" w:cs="Arial"/>
          <w:color w:val="2E2E2E"/>
        </w:rPr>
        <w:t>Rights</w:t>
      </w:r>
      <w:proofErr w:type="spellEnd"/>
      <w:r>
        <w:rPr>
          <w:rFonts w:ascii="Arial" w:hAnsi="Arial" w:cs="Arial"/>
          <w:color w:val="2E2E2E"/>
        </w:rPr>
        <w:t xml:space="preserve"> </w:t>
      </w:r>
      <w:proofErr w:type="spellStart"/>
      <w:r>
        <w:rPr>
          <w:rFonts w:ascii="Arial" w:hAnsi="Arial" w:cs="Arial"/>
          <w:color w:val="2E2E2E"/>
        </w:rPr>
        <w:t>restricted</w:t>
      </w:r>
      <w:proofErr w:type="spellEnd"/>
      <w:r>
        <w:rPr>
          <w:rFonts w:ascii="Arial" w:hAnsi="Arial" w:cs="Arial"/>
          <w:color w:val="2E2E2E"/>
        </w:rPr>
        <w:t xml:space="preserve"> by copyright.</w:t>
      </w:r>
    </w:p>
    <w:p w14:paraId="449BE4E9" w14:textId="77777777" w:rsidR="00697DCB" w:rsidRDefault="00697DCB" w:rsidP="00697DCB">
      <w:pPr>
        <w:widowControl w:val="0"/>
        <w:autoSpaceDE w:val="0"/>
        <w:autoSpaceDN w:val="0"/>
        <w:adjustRightInd w:val="0"/>
        <w:rPr>
          <w:rFonts w:ascii="Arial" w:hAnsi="Arial" w:cs="Arial"/>
          <w:color w:val="2E2E2E"/>
        </w:rPr>
      </w:pPr>
      <w:r>
        <w:rPr>
          <w:rFonts w:ascii="Arial" w:hAnsi="Arial" w:cs="Arial"/>
          <w:color w:val="2E2E2E"/>
        </w:rPr>
        <w:t xml:space="preserve">%% </w:t>
      </w:r>
      <w:proofErr w:type="spellStart"/>
      <w:r>
        <w:rPr>
          <w:rFonts w:ascii="Arial" w:hAnsi="Arial" w:cs="Arial"/>
          <w:color w:val="2E2E2E"/>
        </w:rPr>
        <w:t>See</w:t>
      </w:r>
      <w:proofErr w:type="spellEnd"/>
      <w:r>
        <w:rPr>
          <w:rFonts w:ascii="Arial" w:hAnsi="Arial" w:cs="Arial"/>
          <w:color w:val="2E2E2E"/>
        </w:rPr>
        <w:t xml:space="preserve"> http://www.afnic.fr/afnic/web/mentions-legales-whois_en</w:t>
      </w:r>
    </w:p>
    <w:p w14:paraId="2BA98E4B" w14:textId="77777777" w:rsidR="00697DCB" w:rsidRDefault="00697DCB" w:rsidP="00697DCB">
      <w:pPr>
        <w:widowControl w:val="0"/>
        <w:autoSpaceDE w:val="0"/>
        <w:autoSpaceDN w:val="0"/>
        <w:adjustRightInd w:val="0"/>
        <w:rPr>
          <w:rFonts w:ascii="Arial" w:hAnsi="Arial" w:cs="Arial"/>
          <w:color w:val="2E2E2E"/>
        </w:rPr>
      </w:pPr>
      <w:r>
        <w:rPr>
          <w:rFonts w:ascii="Arial" w:hAnsi="Arial" w:cs="Arial"/>
          <w:color w:val="2E2E2E"/>
        </w:rPr>
        <w:t>%%</w:t>
      </w:r>
    </w:p>
    <w:p w14:paraId="22C4B04F" w14:textId="77777777" w:rsidR="00697DCB" w:rsidRDefault="00697DCB" w:rsidP="00697DCB">
      <w:pPr>
        <w:widowControl w:val="0"/>
        <w:autoSpaceDE w:val="0"/>
        <w:autoSpaceDN w:val="0"/>
        <w:adjustRightInd w:val="0"/>
        <w:rPr>
          <w:rFonts w:ascii="Arial" w:hAnsi="Arial" w:cs="Arial"/>
          <w:color w:val="2E2E2E"/>
        </w:rPr>
      </w:pPr>
      <w:r>
        <w:rPr>
          <w:rFonts w:ascii="Arial" w:hAnsi="Arial" w:cs="Arial"/>
          <w:color w:val="2E2E2E"/>
        </w:rPr>
        <w:t xml:space="preserve">%% Use '-h' option to </w:t>
      </w:r>
      <w:proofErr w:type="spellStart"/>
      <w:r>
        <w:rPr>
          <w:rFonts w:ascii="Arial" w:hAnsi="Arial" w:cs="Arial"/>
          <w:color w:val="2E2E2E"/>
        </w:rPr>
        <w:t>obtain</w:t>
      </w:r>
      <w:proofErr w:type="spellEnd"/>
      <w:r>
        <w:rPr>
          <w:rFonts w:ascii="Arial" w:hAnsi="Arial" w:cs="Arial"/>
          <w:color w:val="2E2E2E"/>
        </w:rPr>
        <w:t xml:space="preserve"> more information about </w:t>
      </w:r>
      <w:proofErr w:type="spellStart"/>
      <w:r>
        <w:rPr>
          <w:rFonts w:ascii="Arial" w:hAnsi="Arial" w:cs="Arial"/>
          <w:color w:val="2E2E2E"/>
        </w:rPr>
        <w:t>this</w:t>
      </w:r>
      <w:proofErr w:type="spellEnd"/>
      <w:r>
        <w:rPr>
          <w:rFonts w:ascii="Arial" w:hAnsi="Arial" w:cs="Arial"/>
          <w:color w:val="2E2E2E"/>
        </w:rPr>
        <w:t xml:space="preserve"> service.</w:t>
      </w:r>
    </w:p>
    <w:p w14:paraId="6EAC911A" w14:textId="77777777" w:rsidR="00697DCB" w:rsidRDefault="00697DCB" w:rsidP="00697DCB">
      <w:pPr>
        <w:widowControl w:val="0"/>
        <w:autoSpaceDE w:val="0"/>
        <w:autoSpaceDN w:val="0"/>
        <w:adjustRightInd w:val="0"/>
        <w:rPr>
          <w:rFonts w:ascii="Arial" w:hAnsi="Arial" w:cs="Arial"/>
          <w:color w:val="2E2E2E"/>
        </w:rPr>
      </w:pPr>
      <w:r>
        <w:rPr>
          <w:rFonts w:ascii="Arial" w:hAnsi="Arial" w:cs="Arial"/>
          <w:color w:val="2E2E2E"/>
        </w:rPr>
        <w:t>%%</w:t>
      </w:r>
    </w:p>
    <w:p w14:paraId="6D477A71" w14:textId="77777777" w:rsidR="00697DCB" w:rsidRDefault="00697DCB" w:rsidP="00697DCB">
      <w:pPr>
        <w:widowControl w:val="0"/>
        <w:autoSpaceDE w:val="0"/>
        <w:autoSpaceDN w:val="0"/>
        <w:adjustRightInd w:val="0"/>
        <w:rPr>
          <w:rFonts w:ascii="Arial" w:hAnsi="Arial" w:cs="Arial"/>
          <w:color w:val="2E2E2E"/>
        </w:rPr>
      </w:pPr>
      <w:r>
        <w:rPr>
          <w:rFonts w:ascii="Arial" w:hAnsi="Arial" w:cs="Arial"/>
          <w:color w:val="2E2E2E"/>
        </w:rPr>
        <w:t>%% [213.186.33.62 REQUEST] &gt;&gt; -V Md5.0 larena77.fr</w:t>
      </w:r>
    </w:p>
    <w:p w14:paraId="6A3145BF" w14:textId="77777777" w:rsidR="00697DCB" w:rsidRDefault="00697DCB" w:rsidP="00697DCB">
      <w:pPr>
        <w:widowControl w:val="0"/>
        <w:autoSpaceDE w:val="0"/>
        <w:autoSpaceDN w:val="0"/>
        <w:adjustRightInd w:val="0"/>
        <w:rPr>
          <w:rFonts w:ascii="Arial" w:hAnsi="Arial" w:cs="Arial"/>
          <w:color w:val="2E2E2E"/>
        </w:rPr>
      </w:pPr>
      <w:r>
        <w:rPr>
          <w:rFonts w:ascii="Arial" w:hAnsi="Arial" w:cs="Arial"/>
          <w:color w:val="2E2E2E"/>
        </w:rPr>
        <w:t>%%</w:t>
      </w:r>
    </w:p>
    <w:p w14:paraId="7F4DA499" w14:textId="77777777" w:rsidR="00697DCB" w:rsidRDefault="00697DCB" w:rsidP="00697DCB">
      <w:pPr>
        <w:widowControl w:val="0"/>
        <w:autoSpaceDE w:val="0"/>
        <w:autoSpaceDN w:val="0"/>
        <w:adjustRightInd w:val="0"/>
        <w:rPr>
          <w:rFonts w:ascii="Arial" w:hAnsi="Arial" w:cs="Arial"/>
          <w:color w:val="2E2E2E"/>
        </w:rPr>
      </w:pPr>
      <w:r>
        <w:rPr>
          <w:rFonts w:ascii="Arial" w:hAnsi="Arial" w:cs="Arial"/>
          <w:color w:val="2E2E2E"/>
        </w:rPr>
        <w:t>%% RL Net [##########] - RL IP [#########.]</w:t>
      </w:r>
    </w:p>
    <w:p w14:paraId="60B07738" w14:textId="77777777" w:rsidR="00697DCB" w:rsidRDefault="00697DCB" w:rsidP="00697DCB">
      <w:pPr>
        <w:widowControl w:val="0"/>
        <w:autoSpaceDE w:val="0"/>
        <w:autoSpaceDN w:val="0"/>
        <w:adjustRightInd w:val="0"/>
        <w:rPr>
          <w:rFonts w:ascii="Arial" w:hAnsi="Arial" w:cs="Arial"/>
          <w:color w:val="2E2E2E"/>
        </w:rPr>
      </w:pPr>
      <w:r>
        <w:rPr>
          <w:rFonts w:ascii="Arial" w:hAnsi="Arial" w:cs="Arial"/>
          <w:color w:val="2E2E2E"/>
        </w:rPr>
        <w:t>%%</w:t>
      </w:r>
    </w:p>
    <w:p w14:paraId="6CDA8013" w14:textId="77777777" w:rsidR="00697DCB" w:rsidRDefault="00697DCB" w:rsidP="00697DCB">
      <w:pPr>
        <w:widowControl w:val="0"/>
        <w:autoSpaceDE w:val="0"/>
        <w:autoSpaceDN w:val="0"/>
        <w:adjustRightInd w:val="0"/>
        <w:rPr>
          <w:rFonts w:ascii="Arial" w:hAnsi="Arial" w:cs="Arial"/>
          <w:color w:val="2E2E2E"/>
        </w:rPr>
      </w:pPr>
    </w:p>
    <w:p w14:paraId="157045DA" w14:textId="77777777" w:rsidR="00697DCB" w:rsidRDefault="00697DCB" w:rsidP="00697DCB">
      <w:pPr>
        <w:widowControl w:val="0"/>
        <w:autoSpaceDE w:val="0"/>
        <w:autoSpaceDN w:val="0"/>
        <w:adjustRightInd w:val="0"/>
        <w:rPr>
          <w:rFonts w:ascii="Arial" w:hAnsi="Arial" w:cs="Arial"/>
          <w:color w:val="2E2E2E"/>
        </w:rPr>
      </w:pPr>
      <w:proofErr w:type="spellStart"/>
      <w:proofErr w:type="gramStart"/>
      <w:r>
        <w:rPr>
          <w:rFonts w:ascii="Arial" w:hAnsi="Arial" w:cs="Arial"/>
          <w:color w:val="2E2E2E"/>
        </w:rPr>
        <w:t>domain</w:t>
      </w:r>
      <w:proofErr w:type="spellEnd"/>
      <w:proofErr w:type="gramEnd"/>
      <w:r>
        <w:rPr>
          <w:rFonts w:ascii="Arial" w:hAnsi="Arial" w:cs="Arial"/>
          <w:color w:val="2E2E2E"/>
        </w:rPr>
        <w:t>:      larena77.fr</w:t>
      </w:r>
    </w:p>
    <w:p w14:paraId="0F3473DF" w14:textId="77777777" w:rsidR="00697DCB" w:rsidRDefault="00697DCB" w:rsidP="00697DCB">
      <w:pPr>
        <w:widowControl w:val="0"/>
        <w:autoSpaceDE w:val="0"/>
        <w:autoSpaceDN w:val="0"/>
        <w:adjustRightInd w:val="0"/>
        <w:rPr>
          <w:rFonts w:ascii="Arial" w:hAnsi="Arial" w:cs="Arial"/>
          <w:color w:val="2E2E2E"/>
        </w:rPr>
      </w:pPr>
      <w:proofErr w:type="spellStart"/>
      <w:proofErr w:type="gramStart"/>
      <w:r>
        <w:rPr>
          <w:rFonts w:ascii="Arial" w:hAnsi="Arial" w:cs="Arial"/>
          <w:color w:val="2E2E2E"/>
        </w:rPr>
        <w:t>status</w:t>
      </w:r>
      <w:proofErr w:type="spellEnd"/>
      <w:proofErr w:type="gramEnd"/>
      <w:r>
        <w:rPr>
          <w:rFonts w:ascii="Arial" w:hAnsi="Arial" w:cs="Arial"/>
          <w:color w:val="2E2E2E"/>
        </w:rPr>
        <w:t>:      ACTIVE</w:t>
      </w:r>
    </w:p>
    <w:p w14:paraId="6A4DE3E9" w14:textId="77777777" w:rsidR="00697DCB" w:rsidRDefault="00697DCB" w:rsidP="00697DCB">
      <w:pPr>
        <w:widowControl w:val="0"/>
        <w:autoSpaceDE w:val="0"/>
        <w:autoSpaceDN w:val="0"/>
        <w:adjustRightInd w:val="0"/>
        <w:rPr>
          <w:rFonts w:ascii="Arial" w:hAnsi="Arial" w:cs="Arial"/>
          <w:color w:val="2E2E2E"/>
        </w:rPr>
      </w:pPr>
      <w:proofErr w:type="spellStart"/>
      <w:proofErr w:type="gramStart"/>
      <w:r>
        <w:rPr>
          <w:rFonts w:ascii="Arial" w:hAnsi="Arial" w:cs="Arial"/>
          <w:color w:val="2E2E2E"/>
        </w:rPr>
        <w:t>hold</w:t>
      </w:r>
      <w:proofErr w:type="spellEnd"/>
      <w:proofErr w:type="gramEnd"/>
      <w:r>
        <w:rPr>
          <w:rFonts w:ascii="Arial" w:hAnsi="Arial" w:cs="Arial"/>
          <w:color w:val="2E2E2E"/>
        </w:rPr>
        <w:t>:        NO</w:t>
      </w:r>
    </w:p>
    <w:p w14:paraId="492D60CC" w14:textId="77777777" w:rsidR="00697DCB" w:rsidRDefault="00697DCB" w:rsidP="00697DCB">
      <w:pPr>
        <w:widowControl w:val="0"/>
        <w:autoSpaceDE w:val="0"/>
        <w:autoSpaceDN w:val="0"/>
        <w:adjustRightInd w:val="0"/>
        <w:rPr>
          <w:rFonts w:ascii="Arial" w:hAnsi="Arial" w:cs="Arial"/>
          <w:color w:val="2E2E2E"/>
        </w:rPr>
      </w:pPr>
      <w:proofErr w:type="spellStart"/>
      <w:proofErr w:type="gramStart"/>
      <w:r>
        <w:rPr>
          <w:rFonts w:ascii="Arial" w:hAnsi="Arial" w:cs="Arial"/>
          <w:color w:val="2E2E2E"/>
        </w:rPr>
        <w:t>holder</w:t>
      </w:r>
      <w:proofErr w:type="spellEnd"/>
      <w:r>
        <w:rPr>
          <w:rFonts w:ascii="Arial" w:hAnsi="Arial" w:cs="Arial"/>
          <w:color w:val="2E2E2E"/>
        </w:rPr>
        <w:t>-c</w:t>
      </w:r>
      <w:proofErr w:type="gramEnd"/>
      <w:r>
        <w:rPr>
          <w:rFonts w:ascii="Arial" w:hAnsi="Arial" w:cs="Arial"/>
          <w:color w:val="2E2E2E"/>
        </w:rPr>
        <w:t>:    LSLR8-FRNIC</w:t>
      </w:r>
    </w:p>
    <w:p w14:paraId="6CE75550" w14:textId="77777777" w:rsidR="00697DCB" w:rsidRDefault="00697DCB" w:rsidP="00697DCB">
      <w:pPr>
        <w:widowControl w:val="0"/>
        <w:autoSpaceDE w:val="0"/>
        <w:autoSpaceDN w:val="0"/>
        <w:adjustRightInd w:val="0"/>
        <w:rPr>
          <w:rFonts w:ascii="Arial" w:hAnsi="Arial" w:cs="Arial"/>
          <w:color w:val="2E2E2E"/>
        </w:rPr>
      </w:pPr>
      <w:proofErr w:type="spellStart"/>
      <w:proofErr w:type="gramStart"/>
      <w:r>
        <w:rPr>
          <w:rFonts w:ascii="Arial" w:hAnsi="Arial" w:cs="Arial"/>
          <w:color w:val="2E2E2E"/>
        </w:rPr>
        <w:t>admin</w:t>
      </w:r>
      <w:proofErr w:type="spellEnd"/>
      <w:r>
        <w:rPr>
          <w:rFonts w:ascii="Arial" w:hAnsi="Arial" w:cs="Arial"/>
          <w:color w:val="2E2E2E"/>
        </w:rPr>
        <w:t>-c</w:t>
      </w:r>
      <w:proofErr w:type="gramEnd"/>
      <w:r>
        <w:rPr>
          <w:rFonts w:ascii="Arial" w:hAnsi="Arial" w:cs="Arial"/>
          <w:color w:val="2E2E2E"/>
        </w:rPr>
        <w:t>:     OVH5-FRNIC</w:t>
      </w:r>
    </w:p>
    <w:p w14:paraId="01C0CACA" w14:textId="77777777" w:rsidR="00697DCB" w:rsidRDefault="00697DCB" w:rsidP="00697DCB">
      <w:pPr>
        <w:widowControl w:val="0"/>
        <w:autoSpaceDE w:val="0"/>
        <w:autoSpaceDN w:val="0"/>
        <w:adjustRightInd w:val="0"/>
        <w:rPr>
          <w:rFonts w:ascii="Arial" w:hAnsi="Arial" w:cs="Arial"/>
          <w:color w:val="2E2E2E"/>
        </w:rPr>
      </w:pPr>
      <w:proofErr w:type="spellStart"/>
      <w:proofErr w:type="gramStart"/>
      <w:r>
        <w:rPr>
          <w:rFonts w:ascii="Arial" w:hAnsi="Arial" w:cs="Arial"/>
          <w:color w:val="2E2E2E"/>
        </w:rPr>
        <w:t>tech</w:t>
      </w:r>
      <w:proofErr w:type="spellEnd"/>
      <w:r>
        <w:rPr>
          <w:rFonts w:ascii="Arial" w:hAnsi="Arial" w:cs="Arial"/>
          <w:color w:val="2E2E2E"/>
        </w:rPr>
        <w:t>-c</w:t>
      </w:r>
      <w:proofErr w:type="gramEnd"/>
      <w:r>
        <w:rPr>
          <w:rFonts w:ascii="Arial" w:hAnsi="Arial" w:cs="Arial"/>
          <w:color w:val="2E2E2E"/>
        </w:rPr>
        <w:t>:      OVH5-FRNIC</w:t>
      </w:r>
    </w:p>
    <w:p w14:paraId="5C304A13" w14:textId="77777777" w:rsidR="00697DCB" w:rsidRDefault="00697DCB" w:rsidP="00697DCB">
      <w:pPr>
        <w:widowControl w:val="0"/>
        <w:autoSpaceDE w:val="0"/>
        <w:autoSpaceDN w:val="0"/>
        <w:adjustRightInd w:val="0"/>
        <w:rPr>
          <w:rFonts w:ascii="Arial" w:hAnsi="Arial" w:cs="Arial"/>
          <w:color w:val="2E2E2E"/>
        </w:rPr>
      </w:pPr>
      <w:proofErr w:type="gramStart"/>
      <w:r>
        <w:rPr>
          <w:rFonts w:ascii="Arial" w:hAnsi="Arial" w:cs="Arial"/>
          <w:color w:val="2E2E2E"/>
        </w:rPr>
        <w:t>zone-c</w:t>
      </w:r>
      <w:proofErr w:type="gramEnd"/>
      <w:r>
        <w:rPr>
          <w:rFonts w:ascii="Arial" w:hAnsi="Arial" w:cs="Arial"/>
          <w:color w:val="2E2E2E"/>
        </w:rPr>
        <w:t>:      NFC1-FRNIC</w:t>
      </w:r>
    </w:p>
    <w:p w14:paraId="43969891" w14:textId="77777777" w:rsidR="00697DCB" w:rsidRDefault="00697DCB" w:rsidP="00697DCB">
      <w:pPr>
        <w:widowControl w:val="0"/>
        <w:autoSpaceDE w:val="0"/>
        <w:autoSpaceDN w:val="0"/>
        <w:adjustRightInd w:val="0"/>
        <w:rPr>
          <w:rFonts w:ascii="Arial" w:hAnsi="Arial" w:cs="Arial"/>
          <w:color w:val="2E2E2E"/>
        </w:rPr>
      </w:pPr>
      <w:proofErr w:type="spellStart"/>
      <w:proofErr w:type="gramStart"/>
      <w:r>
        <w:rPr>
          <w:rFonts w:ascii="Arial" w:hAnsi="Arial" w:cs="Arial"/>
          <w:color w:val="2E2E2E"/>
        </w:rPr>
        <w:t>nsl</w:t>
      </w:r>
      <w:proofErr w:type="spellEnd"/>
      <w:r>
        <w:rPr>
          <w:rFonts w:ascii="Arial" w:hAnsi="Arial" w:cs="Arial"/>
          <w:color w:val="2E2E2E"/>
        </w:rPr>
        <w:t>-</w:t>
      </w:r>
      <w:proofErr w:type="gramEnd"/>
      <w:r>
        <w:rPr>
          <w:rFonts w:ascii="Arial" w:hAnsi="Arial" w:cs="Arial"/>
          <w:color w:val="2E2E2E"/>
        </w:rPr>
        <w:t>id:      NSL18490-FRNIC</w:t>
      </w:r>
    </w:p>
    <w:p w14:paraId="0367BF1B" w14:textId="77777777" w:rsidR="00697DCB" w:rsidRDefault="00697DCB" w:rsidP="00697DCB">
      <w:pPr>
        <w:widowControl w:val="0"/>
        <w:autoSpaceDE w:val="0"/>
        <w:autoSpaceDN w:val="0"/>
        <w:adjustRightInd w:val="0"/>
        <w:rPr>
          <w:rFonts w:ascii="Arial" w:hAnsi="Arial" w:cs="Arial"/>
          <w:color w:val="2E2E2E"/>
        </w:rPr>
      </w:pPr>
      <w:proofErr w:type="spellStart"/>
      <w:proofErr w:type="gramStart"/>
      <w:r>
        <w:rPr>
          <w:rFonts w:ascii="Arial" w:hAnsi="Arial" w:cs="Arial"/>
          <w:color w:val="2E2E2E"/>
        </w:rPr>
        <w:t>registrar</w:t>
      </w:r>
      <w:proofErr w:type="spellEnd"/>
      <w:proofErr w:type="gramEnd"/>
      <w:r>
        <w:rPr>
          <w:rFonts w:ascii="Arial" w:hAnsi="Arial" w:cs="Arial"/>
          <w:color w:val="2E2E2E"/>
        </w:rPr>
        <w:t>:   OVH</w:t>
      </w:r>
    </w:p>
    <w:p w14:paraId="3E1B2CC6" w14:textId="77777777" w:rsidR="00697DCB" w:rsidRDefault="00697DCB" w:rsidP="00697DCB">
      <w:pPr>
        <w:widowControl w:val="0"/>
        <w:autoSpaceDE w:val="0"/>
        <w:autoSpaceDN w:val="0"/>
        <w:adjustRightInd w:val="0"/>
        <w:rPr>
          <w:rFonts w:ascii="Arial" w:hAnsi="Arial" w:cs="Arial"/>
          <w:color w:val="2E2E2E"/>
        </w:rPr>
      </w:pPr>
      <w:proofErr w:type="spellStart"/>
      <w:r>
        <w:rPr>
          <w:rFonts w:ascii="Arial" w:hAnsi="Arial" w:cs="Arial"/>
          <w:color w:val="2E2E2E"/>
        </w:rPr>
        <w:t>Expiry</w:t>
      </w:r>
      <w:proofErr w:type="spellEnd"/>
      <w:r>
        <w:rPr>
          <w:rFonts w:ascii="Arial" w:hAnsi="Arial" w:cs="Arial"/>
          <w:color w:val="2E2E2E"/>
        </w:rPr>
        <w:t xml:space="preserve"> Date: 27/05/2016</w:t>
      </w:r>
    </w:p>
    <w:p w14:paraId="33918A16" w14:textId="77777777" w:rsidR="00697DCB" w:rsidRDefault="00697DCB" w:rsidP="00697DCB">
      <w:pPr>
        <w:widowControl w:val="0"/>
        <w:autoSpaceDE w:val="0"/>
        <w:autoSpaceDN w:val="0"/>
        <w:adjustRightInd w:val="0"/>
        <w:rPr>
          <w:rFonts w:ascii="Arial" w:hAnsi="Arial" w:cs="Arial"/>
          <w:color w:val="2E2E2E"/>
        </w:rPr>
      </w:pPr>
      <w:proofErr w:type="spellStart"/>
      <w:proofErr w:type="gramStart"/>
      <w:r>
        <w:rPr>
          <w:rFonts w:ascii="Arial" w:hAnsi="Arial" w:cs="Arial"/>
          <w:color w:val="2E2E2E"/>
        </w:rPr>
        <w:t>created</w:t>
      </w:r>
      <w:proofErr w:type="spellEnd"/>
      <w:proofErr w:type="gramEnd"/>
      <w:r>
        <w:rPr>
          <w:rFonts w:ascii="Arial" w:hAnsi="Arial" w:cs="Arial"/>
          <w:color w:val="2E2E2E"/>
        </w:rPr>
        <w:t>:     04/06/2008</w:t>
      </w:r>
    </w:p>
    <w:p w14:paraId="716B45E1" w14:textId="77777777" w:rsidR="00697DCB" w:rsidRDefault="00697DCB" w:rsidP="00697DCB">
      <w:pPr>
        <w:widowControl w:val="0"/>
        <w:autoSpaceDE w:val="0"/>
        <w:autoSpaceDN w:val="0"/>
        <w:adjustRightInd w:val="0"/>
        <w:rPr>
          <w:rFonts w:ascii="Arial" w:hAnsi="Arial" w:cs="Arial"/>
          <w:color w:val="2E2E2E"/>
        </w:rPr>
      </w:pPr>
      <w:proofErr w:type="gramStart"/>
      <w:r>
        <w:rPr>
          <w:rFonts w:ascii="Arial" w:hAnsi="Arial" w:cs="Arial"/>
          <w:color w:val="2E2E2E"/>
        </w:rPr>
        <w:t>last-update</w:t>
      </w:r>
      <w:proofErr w:type="gramEnd"/>
      <w:r>
        <w:rPr>
          <w:rFonts w:ascii="Arial" w:hAnsi="Arial" w:cs="Arial"/>
          <w:color w:val="2E2E2E"/>
        </w:rPr>
        <w:t>: 27/05/2015</w:t>
      </w:r>
    </w:p>
    <w:p w14:paraId="3B64CB6A" w14:textId="77777777" w:rsidR="00697DCB" w:rsidRDefault="00697DCB" w:rsidP="00697DCB">
      <w:pPr>
        <w:widowControl w:val="0"/>
        <w:autoSpaceDE w:val="0"/>
        <w:autoSpaceDN w:val="0"/>
        <w:adjustRightInd w:val="0"/>
        <w:rPr>
          <w:rFonts w:ascii="Arial" w:hAnsi="Arial" w:cs="Arial"/>
          <w:color w:val="2E2E2E"/>
        </w:rPr>
      </w:pPr>
      <w:proofErr w:type="gramStart"/>
      <w:r>
        <w:rPr>
          <w:rFonts w:ascii="Arial" w:hAnsi="Arial" w:cs="Arial"/>
          <w:color w:val="2E2E2E"/>
        </w:rPr>
        <w:t>source</w:t>
      </w:r>
      <w:proofErr w:type="gramEnd"/>
      <w:r>
        <w:rPr>
          <w:rFonts w:ascii="Arial" w:hAnsi="Arial" w:cs="Arial"/>
          <w:color w:val="2E2E2E"/>
        </w:rPr>
        <w:t>:      FRNIC</w:t>
      </w:r>
    </w:p>
    <w:p w14:paraId="24DC72F5" w14:textId="77777777" w:rsidR="00697DCB" w:rsidRDefault="00697DCB" w:rsidP="00697DCB">
      <w:pPr>
        <w:widowControl w:val="0"/>
        <w:autoSpaceDE w:val="0"/>
        <w:autoSpaceDN w:val="0"/>
        <w:adjustRightInd w:val="0"/>
        <w:rPr>
          <w:rFonts w:ascii="Arial" w:hAnsi="Arial" w:cs="Arial"/>
          <w:color w:val="2E2E2E"/>
        </w:rPr>
      </w:pPr>
    </w:p>
    <w:p w14:paraId="3832E57D" w14:textId="77777777" w:rsidR="00697DCB" w:rsidRDefault="00697DCB" w:rsidP="00697DCB">
      <w:pPr>
        <w:widowControl w:val="0"/>
        <w:autoSpaceDE w:val="0"/>
        <w:autoSpaceDN w:val="0"/>
        <w:adjustRightInd w:val="0"/>
        <w:rPr>
          <w:rFonts w:ascii="Arial" w:hAnsi="Arial" w:cs="Arial"/>
          <w:color w:val="2E2E2E"/>
        </w:rPr>
      </w:pPr>
      <w:proofErr w:type="gramStart"/>
      <w:r>
        <w:rPr>
          <w:rFonts w:ascii="Arial" w:hAnsi="Arial" w:cs="Arial"/>
          <w:color w:val="2E2E2E"/>
        </w:rPr>
        <w:t>ns-</w:t>
      </w:r>
      <w:proofErr w:type="spellStart"/>
      <w:r>
        <w:rPr>
          <w:rFonts w:ascii="Arial" w:hAnsi="Arial" w:cs="Arial"/>
          <w:color w:val="2E2E2E"/>
        </w:rPr>
        <w:t>list</w:t>
      </w:r>
      <w:proofErr w:type="spellEnd"/>
      <w:proofErr w:type="gramEnd"/>
      <w:r>
        <w:rPr>
          <w:rFonts w:ascii="Arial" w:hAnsi="Arial" w:cs="Arial"/>
          <w:color w:val="2E2E2E"/>
        </w:rPr>
        <w:t>:     NSL18490-FRNIC</w:t>
      </w:r>
    </w:p>
    <w:p w14:paraId="139AC700" w14:textId="77777777" w:rsidR="00697DCB" w:rsidRDefault="00697DCB" w:rsidP="00697DCB">
      <w:pPr>
        <w:widowControl w:val="0"/>
        <w:autoSpaceDE w:val="0"/>
        <w:autoSpaceDN w:val="0"/>
        <w:adjustRightInd w:val="0"/>
        <w:rPr>
          <w:rFonts w:ascii="Arial" w:hAnsi="Arial" w:cs="Arial"/>
          <w:color w:val="2E2E2E"/>
        </w:rPr>
      </w:pPr>
      <w:proofErr w:type="spellStart"/>
      <w:proofErr w:type="gramStart"/>
      <w:r>
        <w:rPr>
          <w:rFonts w:ascii="Arial" w:hAnsi="Arial" w:cs="Arial"/>
          <w:color w:val="2E2E2E"/>
        </w:rPr>
        <w:t>nserver</w:t>
      </w:r>
      <w:proofErr w:type="spellEnd"/>
      <w:proofErr w:type="gramEnd"/>
      <w:r>
        <w:rPr>
          <w:rFonts w:ascii="Arial" w:hAnsi="Arial" w:cs="Arial"/>
          <w:color w:val="2E2E2E"/>
        </w:rPr>
        <w:t>:     dns12.ovh.net</w:t>
      </w:r>
    </w:p>
    <w:p w14:paraId="33D115A1" w14:textId="77777777" w:rsidR="00697DCB" w:rsidRDefault="00697DCB" w:rsidP="00697DCB">
      <w:pPr>
        <w:widowControl w:val="0"/>
        <w:autoSpaceDE w:val="0"/>
        <w:autoSpaceDN w:val="0"/>
        <w:adjustRightInd w:val="0"/>
        <w:rPr>
          <w:rFonts w:ascii="Arial" w:hAnsi="Arial" w:cs="Arial"/>
          <w:color w:val="2E2E2E"/>
        </w:rPr>
      </w:pPr>
      <w:proofErr w:type="spellStart"/>
      <w:proofErr w:type="gramStart"/>
      <w:r>
        <w:rPr>
          <w:rFonts w:ascii="Arial" w:hAnsi="Arial" w:cs="Arial"/>
          <w:color w:val="2E2E2E"/>
        </w:rPr>
        <w:t>nserver</w:t>
      </w:r>
      <w:proofErr w:type="spellEnd"/>
      <w:proofErr w:type="gramEnd"/>
      <w:r>
        <w:rPr>
          <w:rFonts w:ascii="Arial" w:hAnsi="Arial" w:cs="Arial"/>
          <w:color w:val="2E2E2E"/>
        </w:rPr>
        <w:t>:     ns12.ovh.net</w:t>
      </w:r>
    </w:p>
    <w:p w14:paraId="77379807" w14:textId="77777777" w:rsidR="00697DCB" w:rsidRDefault="00697DCB" w:rsidP="00697DCB">
      <w:pPr>
        <w:widowControl w:val="0"/>
        <w:autoSpaceDE w:val="0"/>
        <w:autoSpaceDN w:val="0"/>
        <w:adjustRightInd w:val="0"/>
        <w:rPr>
          <w:rFonts w:ascii="Arial" w:hAnsi="Arial" w:cs="Arial"/>
          <w:color w:val="2E2E2E"/>
        </w:rPr>
      </w:pPr>
      <w:proofErr w:type="gramStart"/>
      <w:r>
        <w:rPr>
          <w:rFonts w:ascii="Arial" w:hAnsi="Arial" w:cs="Arial"/>
          <w:color w:val="2E2E2E"/>
        </w:rPr>
        <w:t>source</w:t>
      </w:r>
      <w:proofErr w:type="gramEnd"/>
      <w:r>
        <w:rPr>
          <w:rFonts w:ascii="Arial" w:hAnsi="Arial" w:cs="Arial"/>
          <w:color w:val="2E2E2E"/>
        </w:rPr>
        <w:t>:      FRNIC</w:t>
      </w:r>
    </w:p>
    <w:p w14:paraId="2AD03CE1" w14:textId="77777777" w:rsidR="00697DCB" w:rsidRDefault="00697DCB" w:rsidP="00697DCB">
      <w:pPr>
        <w:widowControl w:val="0"/>
        <w:autoSpaceDE w:val="0"/>
        <w:autoSpaceDN w:val="0"/>
        <w:adjustRightInd w:val="0"/>
        <w:rPr>
          <w:rFonts w:ascii="Arial" w:hAnsi="Arial" w:cs="Arial"/>
          <w:color w:val="2E2E2E"/>
        </w:rPr>
      </w:pPr>
    </w:p>
    <w:p w14:paraId="11BC52CA" w14:textId="77777777" w:rsidR="00697DCB" w:rsidRDefault="00697DCB" w:rsidP="00697DCB">
      <w:pPr>
        <w:widowControl w:val="0"/>
        <w:autoSpaceDE w:val="0"/>
        <w:autoSpaceDN w:val="0"/>
        <w:adjustRightInd w:val="0"/>
        <w:rPr>
          <w:rFonts w:ascii="Arial" w:hAnsi="Arial" w:cs="Arial"/>
          <w:color w:val="2E2E2E"/>
        </w:rPr>
      </w:pPr>
      <w:proofErr w:type="spellStart"/>
      <w:proofErr w:type="gramStart"/>
      <w:r>
        <w:rPr>
          <w:rFonts w:ascii="Arial" w:hAnsi="Arial" w:cs="Arial"/>
          <w:color w:val="2E2E2E"/>
        </w:rPr>
        <w:t>registrar</w:t>
      </w:r>
      <w:proofErr w:type="spellEnd"/>
      <w:proofErr w:type="gramEnd"/>
      <w:r>
        <w:rPr>
          <w:rFonts w:ascii="Arial" w:hAnsi="Arial" w:cs="Arial"/>
          <w:color w:val="2E2E2E"/>
        </w:rPr>
        <w:t>:   OVH</w:t>
      </w:r>
    </w:p>
    <w:p w14:paraId="00C0DB11" w14:textId="77777777" w:rsidR="00697DCB" w:rsidRDefault="00697DCB" w:rsidP="00697DCB">
      <w:pPr>
        <w:widowControl w:val="0"/>
        <w:autoSpaceDE w:val="0"/>
        <w:autoSpaceDN w:val="0"/>
        <w:adjustRightInd w:val="0"/>
        <w:rPr>
          <w:rFonts w:ascii="Arial" w:hAnsi="Arial" w:cs="Arial"/>
          <w:color w:val="2E2E2E"/>
        </w:rPr>
      </w:pPr>
      <w:proofErr w:type="gramStart"/>
      <w:r>
        <w:rPr>
          <w:rFonts w:ascii="Arial" w:hAnsi="Arial" w:cs="Arial"/>
          <w:color w:val="2E2E2E"/>
        </w:rPr>
        <w:t>type</w:t>
      </w:r>
      <w:proofErr w:type="gramEnd"/>
      <w:r>
        <w:rPr>
          <w:rFonts w:ascii="Arial" w:hAnsi="Arial" w:cs="Arial"/>
          <w:color w:val="2E2E2E"/>
        </w:rPr>
        <w:t xml:space="preserve">:        </w:t>
      </w:r>
      <w:proofErr w:type="spellStart"/>
      <w:r>
        <w:rPr>
          <w:rFonts w:ascii="Arial" w:hAnsi="Arial" w:cs="Arial"/>
          <w:color w:val="2E2E2E"/>
        </w:rPr>
        <w:t>Isp</w:t>
      </w:r>
      <w:proofErr w:type="spellEnd"/>
      <w:r>
        <w:rPr>
          <w:rFonts w:ascii="Arial" w:hAnsi="Arial" w:cs="Arial"/>
          <w:color w:val="2E2E2E"/>
        </w:rPr>
        <w:t xml:space="preserve"> Option 1</w:t>
      </w:r>
    </w:p>
    <w:p w14:paraId="01A0B9D3" w14:textId="77777777" w:rsidR="00697DCB" w:rsidRDefault="00697DCB" w:rsidP="00697DCB">
      <w:pPr>
        <w:widowControl w:val="0"/>
        <w:autoSpaceDE w:val="0"/>
        <w:autoSpaceDN w:val="0"/>
        <w:adjustRightInd w:val="0"/>
        <w:rPr>
          <w:rFonts w:ascii="Arial" w:hAnsi="Arial" w:cs="Arial"/>
          <w:color w:val="2E2E2E"/>
        </w:rPr>
      </w:pPr>
      <w:proofErr w:type="spellStart"/>
      <w:proofErr w:type="gramStart"/>
      <w:r>
        <w:rPr>
          <w:rFonts w:ascii="Arial" w:hAnsi="Arial" w:cs="Arial"/>
          <w:color w:val="2E2E2E"/>
        </w:rPr>
        <w:t>address</w:t>
      </w:r>
      <w:proofErr w:type="spellEnd"/>
      <w:proofErr w:type="gramEnd"/>
      <w:r>
        <w:rPr>
          <w:rFonts w:ascii="Arial" w:hAnsi="Arial" w:cs="Arial"/>
          <w:color w:val="2E2E2E"/>
        </w:rPr>
        <w:t>:     2 Rue Kellermann</w:t>
      </w:r>
    </w:p>
    <w:p w14:paraId="0E05924C" w14:textId="77777777" w:rsidR="00697DCB" w:rsidRDefault="00697DCB" w:rsidP="00697DCB">
      <w:pPr>
        <w:widowControl w:val="0"/>
        <w:autoSpaceDE w:val="0"/>
        <w:autoSpaceDN w:val="0"/>
        <w:adjustRightInd w:val="0"/>
        <w:rPr>
          <w:rFonts w:ascii="Arial" w:hAnsi="Arial" w:cs="Arial"/>
          <w:color w:val="2E2E2E"/>
        </w:rPr>
      </w:pPr>
      <w:proofErr w:type="spellStart"/>
      <w:proofErr w:type="gramStart"/>
      <w:r>
        <w:rPr>
          <w:rFonts w:ascii="Arial" w:hAnsi="Arial" w:cs="Arial"/>
          <w:color w:val="2E2E2E"/>
        </w:rPr>
        <w:t>address</w:t>
      </w:r>
      <w:proofErr w:type="spellEnd"/>
      <w:proofErr w:type="gramEnd"/>
      <w:r>
        <w:rPr>
          <w:rFonts w:ascii="Arial" w:hAnsi="Arial" w:cs="Arial"/>
          <w:color w:val="2E2E2E"/>
        </w:rPr>
        <w:t>:     ROUBAIX</w:t>
      </w:r>
    </w:p>
    <w:p w14:paraId="06CA26E5" w14:textId="77777777" w:rsidR="00697DCB" w:rsidRDefault="00697DCB" w:rsidP="00697DCB">
      <w:pPr>
        <w:widowControl w:val="0"/>
        <w:autoSpaceDE w:val="0"/>
        <w:autoSpaceDN w:val="0"/>
        <w:adjustRightInd w:val="0"/>
        <w:rPr>
          <w:rFonts w:ascii="Arial" w:hAnsi="Arial" w:cs="Arial"/>
          <w:color w:val="2E2E2E"/>
        </w:rPr>
      </w:pPr>
      <w:proofErr w:type="gramStart"/>
      <w:r>
        <w:rPr>
          <w:rFonts w:ascii="Arial" w:hAnsi="Arial" w:cs="Arial"/>
          <w:color w:val="2E2E2E"/>
        </w:rPr>
        <w:t>country</w:t>
      </w:r>
      <w:proofErr w:type="gramEnd"/>
      <w:r>
        <w:rPr>
          <w:rFonts w:ascii="Arial" w:hAnsi="Arial" w:cs="Arial"/>
          <w:color w:val="2E2E2E"/>
        </w:rPr>
        <w:t>:     FR</w:t>
      </w:r>
    </w:p>
    <w:p w14:paraId="1442C9A4" w14:textId="77777777" w:rsidR="00697DCB" w:rsidRDefault="00697DCB" w:rsidP="00697DCB">
      <w:pPr>
        <w:widowControl w:val="0"/>
        <w:autoSpaceDE w:val="0"/>
        <w:autoSpaceDN w:val="0"/>
        <w:adjustRightInd w:val="0"/>
        <w:rPr>
          <w:rFonts w:ascii="Arial" w:hAnsi="Arial" w:cs="Arial"/>
          <w:color w:val="2E2E2E"/>
        </w:rPr>
      </w:pPr>
      <w:proofErr w:type="gramStart"/>
      <w:r>
        <w:rPr>
          <w:rFonts w:ascii="Arial" w:hAnsi="Arial" w:cs="Arial"/>
          <w:color w:val="2E2E2E"/>
        </w:rPr>
        <w:t>phone</w:t>
      </w:r>
      <w:proofErr w:type="gramEnd"/>
      <w:r>
        <w:rPr>
          <w:rFonts w:ascii="Arial" w:hAnsi="Arial" w:cs="Arial"/>
          <w:color w:val="2E2E2E"/>
        </w:rPr>
        <w:t>:       +33 8 99 70 17 61</w:t>
      </w:r>
    </w:p>
    <w:p w14:paraId="613E5B60" w14:textId="77777777" w:rsidR="00697DCB" w:rsidRDefault="00697DCB" w:rsidP="00697DCB">
      <w:pPr>
        <w:widowControl w:val="0"/>
        <w:autoSpaceDE w:val="0"/>
        <w:autoSpaceDN w:val="0"/>
        <w:adjustRightInd w:val="0"/>
        <w:rPr>
          <w:rFonts w:ascii="Arial" w:hAnsi="Arial" w:cs="Arial"/>
          <w:color w:val="2E2E2E"/>
        </w:rPr>
      </w:pPr>
      <w:proofErr w:type="spellStart"/>
      <w:proofErr w:type="gramStart"/>
      <w:r>
        <w:rPr>
          <w:rFonts w:ascii="Arial" w:hAnsi="Arial" w:cs="Arial"/>
          <w:color w:val="2E2E2E"/>
        </w:rPr>
        <w:t>fax-</w:t>
      </w:r>
      <w:proofErr w:type="gramEnd"/>
      <w:r>
        <w:rPr>
          <w:rFonts w:ascii="Arial" w:hAnsi="Arial" w:cs="Arial"/>
          <w:color w:val="2E2E2E"/>
        </w:rPr>
        <w:t>no</w:t>
      </w:r>
      <w:proofErr w:type="spellEnd"/>
      <w:r>
        <w:rPr>
          <w:rFonts w:ascii="Arial" w:hAnsi="Arial" w:cs="Arial"/>
          <w:color w:val="2E2E2E"/>
        </w:rPr>
        <w:t xml:space="preserve">:      +33 3 20 </w:t>
      </w:r>
      <w:proofErr w:type="spellStart"/>
      <w:r>
        <w:rPr>
          <w:rFonts w:ascii="Arial" w:hAnsi="Arial" w:cs="Arial"/>
          <w:color w:val="2E2E2E"/>
        </w:rPr>
        <w:t>20</w:t>
      </w:r>
      <w:proofErr w:type="spellEnd"/>
      <w:r>
        <w:rPr>
          <w:rFonts w:ascii="Arial" w:hAnsi="Arial" w:cs="Arial"/>
          <w:color w:val="2E2E2E"/>
        </w:rPr>
        <w:t xml:space="preserve"> 09 58</w:t>
      </w:r>
    </w:p>
    <w:p w14:paraId="30445C50" w14:textId="77777777" w:rsidR="00697DCB" w:rsidRDefault="00697DCB" w:rsidP="00697DCB">
      <w:pPr>
        <w:widowControl w:val="0"/>
        <w:autoSpaceDE w:val="0"/>
        <w:autoSpaceDN w:val="0"/>
        <w:adjustRightInd w:val="0"/>
        <w:rPr>
          <w:rFonts w:ascii="Arial" w:hAnsi="Arial" w:cs="Arial"/>
          <w:color w:val="2E2E2E"/>
        </w:rPr>
      </w:pPr>
      <w:proofErr w:type="gramStart"/>
      <w:r>
        <w:rPr>
          <w:rFonts w:ascii="Arial" w:hAnsi="Arial" w:cs="Arial"/>
          <w:color w:val="2E2E2E"/>
        </w:rPr>
        <w:t>e-mail</w:t>
      </w:r>
      <w:proofErr w:type="gramEnd"/>
      <w:r>
        <w:rPr>
          <w:rFonts w:ascii="Arial" w:hAnsi="Arial" w:cs="Arial"/>
          <w:color w:val="2E2E2E"/>
        </w:rPr>
        <w:t>:      support@ovh.net</w:t>
      </w:r>
    </w:p>
    <w:p w14:paraId="4996308B" w14:textId="77777777" w:rsidR="00697DCB" w:rsidRDefault="00697DCB" w:rsidP="00697DCB">
      <w:pPr>
        <w:widowControl w:val="0"/>
        <w:autoSpaceDE w:val="0"/>
        <w:autoSpaceDN w:val="0"/>
        <w:adjustRightInd w:val="0"/>
        <w:rPr>
          <w:rFonts w:ascii="Arial" w:hAnsi="Arial" w:cs="Arial"/>
          <w:color w:val="2E2E2E"/>
        </w:rPr>
      </w:pPr>
      <w:proofErr w:type="spellStart"/>
      <w:proofErr w:type="gramStart"/>
      <w:r>
        <w:rPr>
          <w:rFonts w:ascii="Arial" w:hAnsi="Arial" w:cs="Arial"/>
          <w:color w:val="2E2E2E"/>
        </w:rPr>
        <w:t>website</w:t>
      </w:r>
      <w:proofErr w:type="spellEnd"/>
      <w:proofErr w:type="gramEnd"/>
      <w:r>
        <w:rPr>
          <w:rFonts w:ascii="Arial" w:hAnsi="Arial" w:cs="Arial"/>
          <w:color w:val="2E2E2E"/>
        </w:rPr>
        <w:t>:     http://www.ovh.com</w:t>
      </w:r>
    </w:p>
    <w:p w14:paraId="21D12947" w14:textId="77777777" w:rsidR="00697DCB" w:rsidRDefault="00697DCB" w:rsidP="00697DCB">
      <w:pPr>
        <w:widowControl w:val="0"/>
        <w:autoSpaceDE w:val="0"/>
        <w:autoSpaceDN w:val="0"/>
        <w:adjustRightInd w:val="0"/>
        <w:rPr>
          <w:rFonts w:ascii="Arial" w:hAnsi="Arial" w:cs="Arial"/>
          <w:color w:val="2E2E2E"/>
        </w:rPr>
      </w:pPr>
      <w:proofErr w:type="spellStart"/>
      <w:proofErr w:type="gramStart"/>
      <w:r>
        <w:rPr>
          <w:rFonts w:ascii="Arial" w:hAnsi="Arial" w:cs="Arial"/>
          <w:color w:val="2E2E2E"/>
        </w:rPr>
        <w:t>anonymous</w:t>
      </w:r>
      <w:proofErr w:type="spellEnd"/>
      <w:proofErr w:type="gramEnd"/>
      <w:r>
        <w:rPr>
          <w:rFonts w:ascii="Arial" w:hAnsi="Arial" w:cs="Arial"/>
          <w:color w:val="2E2E2E"/>
        </w:rPr>
        <w:t>:   NO</w:t>
      </w:r>
    </w:p>
    <w:p w14:paraId="70294808" w14:textId="77777777" w:rsidR="00697DCB" w:rsidRDefault="00697DCB" w:rsidP="00697DCB">
      <w:pPr>
        <w:widowControl w:val="0"/>
        <w:autoSpaceDE w:val="0"/>
        <w:autoSpaceDN w:val="0"/>
        <w:adjustRightInd w:val="0"/>
        <w:rPr>
          <w:rFonts w:ascii="Arial" w:hAnsi="Arial" w:cs="Arial"/>
          <w:color w:val="2E2E2E"/>
        </w:rPr>
      </w:pPr>
      <w:proofErr w:type="spellStart"/>
      <w:proofErr w:type="gramStart"/>
      <w:r>
        <w:rPr>
          <w:rFonts w:ascii="Arial" w:hAnsi="Arial" w:cs="Arial"/>
          <w:color w:val="2E2E2E"/>
        </w:rPr>
        <w:t>registered</w:t>
      </w:r>
      <w:proofErr w:type="spellEnd"/>
      <w:proofErr w:type="gramEnd"/>
      <w:r>
        <w:rPr>
          <w:rFonts w:ascii="Arial" w:hAnsi="Arial" w:cs="Arial"/>
          <w:color w:val="2E2E2E"/>
        </w:rPr>
        <w:t>:  21/10/1999</w:t>
      </w:r>
    </w:p>
    <w:p w14:paraId="7ABD406E" w14:textId="77777777" w:rsidR="00697DCB" w:rsidRDefault="00697DCB" w:rsidP="00697DCB">
      <w:pPr>
        <w:widowControl w:val="0"/>
        <w:autoSpaceDE w:val="0"/>
        <w:autoSpaceDN w:val="0"/>
        <w:adjustRightInd w:val="0"/>
        <w:rPr>
          <w:rFonts w:ascii="Arial" w:hAnsi="Arial" w:cs="Arial"/>
          <w:color w:val="2E2E2E"/>
        </w:rPr>
      </w:pPr>
      <w:proofErr w:type="gramStart"/>
      <w:r>
        <w:rPr>
          <w:rFonts w:ascii="Arial" w:hAnsi="Arial" w:cs="Arial"/>
          <w:color w:val="2E2E2E"/>
        </w:rPr>
        <w:t>source</w:t>
      </w:r>
      <w:proofErr w:type="gramEnd"/>
      <w:r>
        <w:rPr>
          <w:rFonts w:ascii="Arial" w:hAnsi="Arial" w:cs="Arial"/>
          <w:color w:val="2E2E2E"/>
        </w:rPr>
        <w:t>:      FRNIC</w:t>
      </w:r>
    </w:p>
    <w:p w14:paraId="495DC0F5" w14:textId="77777777" w:rsidR="00697DCB" w:rsidRDefault="00697DCB" w:rsidP="00697DCB">
      <w:pPr>
        <w:widowControl w:val="0"/>
        <w:autoSpaceDE w:val="0"/>
        <w:autoSpaceDN w:val="0"/>
        <w:adjustRightInd w:val="0"/>
        <w:rPr>
          <w:rFonts w:ascii="Arial" w:hAnsi="Arial" w:cs="Arial"/>
          <w:color w:val="2E2E2E"/>
        </w:rPr>
      </w:pPr>
    </w:p>
    <w:p w14:paraId="2CC060BB" w14:textId="77777777" w:rsidR="00697DCB" w:rsidRDefault="00697DCB" w:rsidP="00697DCB">
      <w:pPr>
        <w:widowControl w:val="0"/>
        <w:autoSpaceDE w:val="0"/>
        <w:autoSpaceDN w:val="0"/>
        <w:adjustRightInd w:val="0"/>
        <w:rPr>
          <w:rFonts w:ascii="Arial" w:hAnsi="Arial" w:cs="Arial"/>
          <w:color w:val="2E2E2E"/>
        </w:rPr>
      </w:pPr>
      <w:proofErr w:type="spellStart"/>
      <w:proofErr w:type="gramStart"/>
      <w:r>
        <w:rPr>
          <w:rFonts w:ascii="Arial" w:hAnsi="Arial" w:cs="Arial"/>
          <w:color w:val="2E2E2E"/>
        </w:rPr>
        <w:t>nic-</w:t>
      </w:r>
      <w:proofErr w:type="gramEnd"/>
      <w:r>
        <w:rPr>
          <w:rFonts w:ascii="Arial" w:hAnsi="Arial" w:cs="Arial"/>
          <w:color w:val="2E2E2E"/>
        </w:rPr>
        <w:t>hdl</w:t>
      </w:r>
      <w:proofErr w:type="spellEnd"/>
      <w:r>
        <w:rPr>
          <w:rFonts w:ascii="Arial" w:hAnsi="Arial" w:cs="Arial"/>
          <w:color w:val="2E2E2E"/>
        </w:rPr>
        <w:t>:     OVH5-FRNIC</w:t>
      </w:r>
    </w:p>
    <w:p w14:paraId="6B4BA4B9" w14:textId="77777777" w:rsidR="00697DCB" w:rsidRDefault="00697DCB" w:rsidP="00697DCB">
      <w:pPr>
        <w:widowControl w:val="0"/>
        <w:autoSpaceDE w:val="0"/>
        <w:autoSpaceDN w:val="0"/>
        <w:adjustRightInd w:val="0"/>
        <w:rPr>
          <w:rFonts w:ascii="Arial" w:hAnsi="Arial" w:cs="Arial"/>
          <w:color w:val="2E2E2E"/>
        </w:rPr>
      </w:pPr>
      <w:proofErr w:type="gramStart"/>
      <w:r>
        <w:rPr>
          <w:rFonts w:ascii="Arial" w:hAnsi="Arial" w:cs="Arial"/>
          <w:color w:val="2E2E2E"/>
        </w:rPr>
        <w:t>type</w:t>
      </w:r>
      <w:proofErr w:type="gramEnd"/>
      <w:r>
        <w:rPr>
          <w:rFonts w:ascii="Arial" w:hAnsi="Arial" w:cs="Arial"/>
          <w:color w:val="2E2E2E"/>
        </w:rPr>
        <w:t>:        ROLE</w:t>
      </w:r>
    </w:p>
    <w:p w14:paraId="4FFB2F4A" w14:textId="77777777" w:rsidR="00697DCB" w:rsidRDefault="00697DCB" w:rsidP="00697DCB">
      <w:pPr>
        <w:widowControl w:val="0"/>
        <w:autoSpaceDE w:val="0"/>
        <w:autoSpaceDN w:val="0"/>
        <w:adjustRightInd w:val="0"/>
        <w:rPr>
          <w:rFonts w:ascii="Arial" w:hAnsi="Arial" w:cs="Arial"/>
          <w:color w:val="2E2E2E"/>
        </w:rPr>
      </w:pPr>
      <w:proofErr w:type="gramStart"/>
      <w:r>
        <w:rPr>
          <w:rFonts w:ascii="Arial" w:hAnsi="Arial" w:cs="Arial"/>
          <w:color w:val="2E2E2E"/>
        </w:rPr>
        <w:t>contact</w:t>
      </w:r>
      <w:proofErr w:type="gramEnd"/>
      <w:r>
        <w:rPr>
          <w:rFonts w:ascii="Arial" w:hAnsi="Arial" w:cs="Arial"/>
          <w:color w:val="2E2E2E"/>
        </w:rPr>
        <w:t>:     OVH NET</w:t>
      </w:r>
    </w:p>
    <w:p w14:paraId="7251FAE1" w14:textId="77777777" w:rsidR="00697DCB" w:rsidRDefault="00697DCB" w:rsidP="00697DCB">
      <w:pPr>
        <w:widowControl w:val="0"/>
        <w:autoSpaceDE w:val="0"/>
        <w:autoSpaceDN w:val="0"/>
        <w:adjustRightInd w:val="0"/>
        <w:rPr>
          <w:rFonts w:ascii="Arial" w:hAnsi="Arial" w:cs="Arial"/>
          <w:color w:val="2E2E2E"/>
        </w:rPr>
      </w:pPr>
      <w:proofErr w:type="spellStart"/>
      <w:proofErr w:type="gramStart"/>
      <w:r>
        <w:rPr>
          <w:rFonts w:ascii="Arial" w:hAnsi="Arial" w:cs="Arial"/>
          <w:color w:val="2E2E2E"/>
        </w:rPr>
        <w:t>address</w:t>
      </w:r>
      <w:proofErr w:type="spellEnd"/>
      <w:proofErr w:type="gramEnd"/>
      <w:r>
        <w:rPr>
          <w:rFonts w:ascii="Arial" w:hAnsi="Arial" w:cs="Arial"/>
          <w:color w:val="2E2E2E"/>
        </w:rPr>
        <w:t>:     OVH</w:t>
      </w:r>
    </w:p>
    <w:p w14:paraId="4E127124" w14:textId="77777777" w:rsidR="00697DCB" w:rsidRDefault="00697DCB" w:rsidP="00697DCB">
      <w:pPr>
        <w:widowControl w:val="0"/>
        <w:autoSpaceDE w:val="0"/>
        <w:autoSpaceDN w:val="0"/>
        <w:adjustRightInd w:val="0"/>
        <w:rPr>
          <w:rFonts w:ascii="Arial" w:hAnsi="Arial" w:cs="Arial"/>
          <w:color w:val="2E2E2E"/>
        </w:rPr>
      </w:pPr>
      <w:proofErr w:type="spellStart"/>
      <w:proofErr w:type="gramStart"/>
      <w:r>
        <w:rPr>
          <w:rFonts w:ascii="Arial" w:hAnsi="Arial" w:cs="Arial"/>
          <w:color w:val="2E2E2E"/>
        </w:rPr>
        <w:t>address</w:t>
      </w:r>
      <w:proofErr w:type="spellEnd"/>
      <w:proofErr w:type="gramEnd"/>
      <w:r>
        <w:rPr>
          <w:rFonts w:ascii="Arial" w:hAnsi="Arial" w:cs="Arial"/>
          <w:color w:val="2E2E2E"/>
        </w:rPr>
        <w:t xml:space="preserve">:     140, quai du </w:t>
      </w:r>
      <w:proofErr w:type="spellStart"/>
      <w:r>
        <w:rPr>
          <w:rFonts w:ascii="Arial" w:hAnsi="Arial" w:cs="Arial"/>
          <w:color w:val="2E2E2E"/>
        </w:rPr>
        <w:t>Sartel</w:t>
      </w:r>
      <w:proofErr w:type="spellEnd"/>
    </w:p>
    <w:p w14:paraId="348B3F08" w14:textId="77777777" w:rsidR="00697DCB" w:rsidRDefault="00697DCB" w:rsidP="00697DCB">
      <w:pPr>
        <w:widowControl w:val="0"/>
        <w:autoSpaceDE w:val="0"/>
        <w:autoSpaceDN w:val="0"/>
        <w:adjustRightInd w:val="0"/>
        <w:rPr>
          <w:rFonts w:ascii="Arial" w:hAnsi="Arial" w:cs="Arial"/>
          <w:color w:val="2E2E2E"/>
        </w:rPr>
      </w:pPr>
      <w:proofErr w:type="spellStart"/>
      <w:proofErr w:type="gramStart"/>
      <w:r>
        <w:rPr>
          <w:rFonts w:ascii="Arial" w:hAnsi="Arial" w:cs="Arial"/>
          <w:color w:val="2E2E2E"/>
        </w:rPr>
        <w:t>address</w:t>
      </w:r>
      <w:proofErr w:type="spellEnd"/>
      <w:proofErr w:type="gramEnd"/>
      <w:r>
        <w:rPr>
          <w:rFonts w:ascii="Arial" w:hAnsi="Arial" w:cs="Arial"/>
          <w:color w:val="2E2E2E"/>
        </w:rPr>
        <w:t>:     59100 Roubaix</w:t>
      </w:r>
    </w:p>
    <w:p w14:paraId="5CFDDE49" w14:textId="77777777" w:rsidR="00697DCB" w:rsidRDefault="00697DCB" w:rsidP="00697DCB">
      <w:pPr>
        <w:widowControl w:val="0"/>
        <w:autoSpaceDE w:val="0"/>
        <w:autoSpaceDN w:val="0"/>
        <w:adjustRightInd w:val="0"/>
        <w:rPr>
          <w:rFonts w:ascii="Arial" w:hAnsi="Arial" w:cs="Arial"/>
          <w:color w:val="2E2E2E"/>
        </w:rPr>
      </w:pPr>
      <w:proofErr w:type="gramStart"/>
      <w:r>
        <w:rPr>
          <w:rFonts w:ascii="Arial" w:hAnsi="Arial" w:cs="Arial"/>
          <w:color w:val="2E2E2E"/>
        </w:rPr>
        <w:t>country</w:t>
      </w:r>
      <w:proofErr w:type="gramEnd"/>
      <w:r>
        <w:rPr>
          <w:rFonts w:ascii="Arial" w:hAnsi="Arial" w:cs="Arial"/>
          <w:color w:val="2E2E2E"/>
        </w:rPr>
        <w:t>:     FR</w:t>
      </w:r>
    </w:p>
    <w:p w14:paraId="12458232" w14:textId="77777777" w:rsidR="00697DCB" w:rsidRDefault="00697DCB" w:rsidP="00697DCB">
      <w:pPr>
        <w:widowControl w:val="0"/>
        <w:autoSpaceDE w:val="0"/>
        <w:autoSpaceDN w:val="0"/>
        <w:adjustRightInd w:val="0"/>
        <w:rPr>
          <w:rFonts w:ascii="Arial" w:hAnsi="Arial" w:cs="Arial"/>
          <w:color w:val="2E2E2E"/>
        </w:rPr>
      </w:pPr>
      <w:proofErr w:type="gramStart"/>
      <w:r>
        <w:rPr>
          <w:rFonts w:ascii="Arial" w:hAnsi="Arial" w:cs="Arial"/>
          <w:color w:val="2E2E2E"/>
        </w:rPr>
        <w:t>phone</w:t>
      </w:r>
      <w:proofErr w:type="gramEnd"/>
      <w:r>
        <w:rPr>
          <w:rFonts w:ascii="Arial" w:hAnsi="Arial" w:cs="Arial"/>
          <w:color w:val="2E2E2E"/>
        </w:rPr>
        <w:t>:       +33 8 99 70 17 61</w:t>
      </w:r>
    </w:p>
    <w:p w14:paraId="0FA06C51" w14:textId="77777777" w:rsidR="00697DCB" w:rsidRDefault="00697DCB" w:rsidP="00697DCB">
      <w:pPr>
        <w:widowControl w:val="0"/>
        <w:autoSpaceDE w:val="0"/>
        <w:autoSpaceDN w:val="0"/>
        <w:adjustRightInd w:val="0"/>
        <w:rPr>
          <w:rFonts w:ascii="Arial" w:hAnsi="Arial" w:cs="Arial"/>
          <w:color w:val="2E2E2E"/>
        </w:rPr>
      </w:pPr>
      <w:proofErr w:type="gramStart"/>
      <w:r>
        <w:rPr>
          <w:rFonts w:ascii="Arial" w:hAnsi="Arial" w:cs="Arial"/>
          <w:color w:val="2E2E2E"/>
        </w:rPr>
        <w:t>e-mail</w:t>
      </w:r>
      <w:proofErr w:type="gramEnd"/>
      <w:r>
        <w:rPr>
          <w:rFonts w:ascii="Arial" w:hAnsi="Arial" w:cs="Arial"/>
          <w:color w:val="2E2E2E"/>
        </w:rPr>
        <w:t>:      tech@ovh.net</w:t>
      </w:r>
    </w:p>
    <w:p w14:paraId="18682317" w14:textId="77777777" w:rsidR="00697DCB" w:rsidRDefault="00697DCB" w:rsidP="00697DCB">
      <w:pPr>
        <w:widowControl w:val="0"/>
        <w:autoSpaceDE w:val="0"/>
        <w:autoSpaceDN w:val="0"/>
        <w:adjustRightInd w:val="0"/>
        <w:rPr>
          <w:rFonts w:ascii="Arial" w:hAnsi="Arial" w:cs="Arial"/>
          <w:color w:val="2E2E2E"/>
        </w:rPr>
      </w:pPr>
      <w:proofErr w:type="gramStart"/>
      <w:r>
        <w:rPr>
          <w:rFonts w:ascii="Arial" w:hAnsi="Arial" w:cs="Arial"/>
          <w:color w:val="2E2E2E"/>
        </w:rPr>
        <w:t>trouble</w:t>
      </w:r>
      <w:proofErr w:type="gramEnd"/>
      <w:r>
        <w:rPr>
          <w:rFonts w:ascii="Arial" w:hAnsi="Arial" w:cs="Arial"/>
          <w:color w:val="2E2E2E"/>
        </w:rPr>
        <w:t>:     Information: http://www.ovh.fr</w:t>
      </w:r>
    </w:p>
    <w:p w14:paraId="6E16DDA7" w14:textId="77777777" w:rsidR="00697DCB" w:rsidRDefault="00697DCB" w:rsidP="00697DCB">
      <w:pPr>
        <w:widowControl w:val="0"/>
        <w:autoSpaceDE w:val="0"/>
        <w:autoSpaceDN w:val="0"/>
        <w:adjustRightInd w:val="0"/>
        <w:rPr>
          <w:rFonts w:ascii="Arial" w:hAnsi="Arial" w:cs="Arial"/>
          <w:color w:val="2E2E2E"/>
        </w:rPr>
      </w:pPr>
      <w:proofErr w:type="gramStart"/>
      <w:r>
        <w:rPr>
          <w:rFonts w:ascii="Arial" w:hAnsi="Arial" w:cs="Arial"/>
          <w:color w:val="2E2E2E"/>
        </w:rPr>
        <w:t>trouble</w:t>
      </w:r>
      <w:proofErr w:type="gramEnd"/>
      <w:r>
        <w:rPr>
          <w:rFonts w:ascii="Arial" w:hAnsi="Arial" w:cs="Arial"/>
          <w:color w:val="2E2E2E"/>
        </w:rPr>
        <w:t>:     Questions:  mailto:tech@ovh.net</w:t>
      </w:r>
    </w:p>
    <w:p w14:paraId="7E4247A0" w14:textId="77777777" w:rsidR="00697DCB" w:rsidRDefault="00697DCB" w:rsidP="00697DCB">
      <w:pPr>
        <w:widowControl w:val="0"/>
        <w:autoSpaceDE w:val="0"/>
        <w:autoSpaceDN w:val="0"/>
        <w:adjustRightInd w:val="0"/>
        <w:rPr>
          <w:rFonts w:ascii="Arial" w:hAnsi="Arial" w:cs="Arial"/>
          <w:color w:val="2E2E2E"/>
        </w:rPr>
      </w:pPr>
      <w:proofErr w:type="gramStart"/>
      <w:r>
        <w:rPr>
          <w:rFonts w:ascii="Arial" w:hAnsi="Arial" w:cs="Arial"/>
          <w:color w:val="2E2E2E"/>
        </w:rPr>
        <w:t>trouble</w:t>
      </w:r>
      <w:proofErr w:type="gramEnd"/>
      <w:r>
        <w:rPr>
          <w:rFonts w:ascii="Arial" w:hAnsi="Arial" w:cs="Arial"/>
          <w:color w:val="2E2E2E"/>
        </w:rPr>
        <w:t>:     Spam: mailto:abuse@ovh.net</w:t>
      </w:r>
    </w:p>
    <w:p w14:paraId="4FC2BDFC" w14:textId="77777777" w:rsidR="00697DCB" w:rsidRDefault="00697DCB" w:rsidP="00697DCB">
      <w:pPr>
        <w:widowControl w:val="0"/>
        <w:autoSpaceDE w:val="0"/>
        <w:autoSpaceDN w:val="0"/>
        <w:adjustRightInd w:val="0"/>
        <w:rPr>
          <w:rFonts w:ascii="Arial" w:hAnsi="Arial" w:cs="Arial"/>
          <w:color w:val="2E2E2E"/>
        </w:rPr>
      </w:pPr>
      <w:proofErr w:type="spellStart"/>
      <w:proofErr w:type="gramStart"/>
      <w:r>
        <w:rPr>
          <w:rFonts w:ascii="Arial" w:hAnsi="Arial" w:cs="Arial"/>
          <w:color w:val="2E2E2E"/>
        </w:rPr>
        <w:t>admin</w:t>
      </w:r>
      <w:proofErr w:type="spellEnd"/>
      <w:r>
        <w:rPr>
          <w:rFonts w:ascii="Arial" w:hAnsi="Arial" w:cs="Arial"/>
          <w:color w:val="2E2E2E"/>
        </w:rPr>
        <w:t>-c</w:t>
      </w:r>
      <w:proofErr w:type="gramEnd"/>
      <w:r>
        <w:rPr>
          <w:rFonts w:ascii="Arial" w:hAnsi="Arial" w:cs="Arial"/>
          <w:color w:val="2E2E2E"/>
        </w:rPr>
        <w:t>:     OK217-FRNIC</w:t>
      </w:r>
    </w:p>
    <w:p w14:paraId="7CFF45EF" w14:textId="77777777" w:rsidR="00697DCB" w:rsidRDefault="00697DCB" w:rsidP="00697DCB">
      <w:pPr>
        <w:widowControl w:val="0"/>
        <w:autoSpaceDE w:val="0"/>
        <w:autoSpaceDN w:val="0"/>
        <w:adjustRightInd w:val="0"/>
        <w:rPr>
          <w:rFonts w:ascii="Arial" w:hAnsi="Arial" w:cs="Arial"/>
          <w:color w:val="2E2E2E"/>
        </w:rPr>
      </w:pPr>
      <w:proofErr w:type="spellStart"/>
      <w:proofErr w:type="gramStart"/>
      <w:r>
        <w:rPr>
          <w:rFonts w:ascii="Arial" w:hAnsi="Arial" w:cs="Arial"/>
          <w:color w:val="2E2E2E"/>
        </w:rPr>
        <w:t>tech</w:t>
      </w:r>
      <w:proofErr w:type="spellEnd"/>
      <w:r>
        <w:rPr>
          <w:rFonts w:ascii="Arial" w:hAnsi="Arial" w:cs="Arial"/>
          <w:color w:val="2E2E2E"/>
        </w:rPr>
        <w:t>-c</w:t>
      </w:r>
      <w:proofErr w:type="gramEnd"/>
      <w:r>
        <w:rPr>
          <w:rFonts w:ascii="Arial" w:hAnsi="Arial" w:cs="Arial"/>
          <w:color w:val="2E2E2E"/>
        </w:rPr>
        <w:t>:      OK217-FRNIC</w:t>
      </w:r>
    </w:p>
    <w:p w14:paraId="682AD669" w14:textId="77777777" w:rsidR="00697DCB" w:rsidRDefault="00697DCB" w:rsidP="00697DCB">
      <w:pPr>
        <w:widowControl w:val="0"/>
        <w:autoSpaceDE w:val="0"/>
        <w:autoSpaceDN w:val="0"/>
        <w:adjustRightInd w:val="0"/>
        <w:rPr>
          <w:rFonts w:ascii="Arial" w:hAnsi="Arial" w:cs="Arial"/>
          <w:color w:val="2E2E2E"/>
        </w:rPr>
      </w:pPr>
      <w:proofErr w:type="spellStart"/>
      <w:proofErr w:type="gramStart"/>
      <w:r>
        <w:rPr>
          <w:rFonts w:ascii="Arial" w:hAnsi="Arial" w:cs="Arial"/>
          <w:color w:val="2E2E2E"/>
        </w:rPr>
        <w:t>notify</w:t>
      </w:r>
      <w:proofErr w:type="spellEnd"/>
      <w:proofErr w:type="gramEnd"/>
      <w:r>
        <w:rPr>
          <w:rFonts w:ascii="Arial" w:hAnsi="Arial" w:cs="Arial"/>
          <w:color w:val="2E2E2E"/>
        </w:rPr>
        <w:t>:      tech@ovh.net</w:t>
      </w:r>
    </w:p>
    <w:p w14:paraId="4E706C42" w14:textId="77777777" w:rsidR="00697DCB" w:rsidRDefault="00697DCB" w:rsidP="00697DCB">
      <w:pPr>
        <w:widowControl w:val="0"/>
        <w:autoSpaceDE w:val="0"/>
        <w:autoSpaceDN w:val="0"/>
        <w:adjustRightInd w:val="0"/>
        <w:rPr>
          <w:rFonts w:ascii="Arial" w:hAnsi="Arial" w:cs="Arial"/>
          <w:color w:val="2E2E2E"/>
        </w:rPr>
      </w:pPr>
      <w:proofErr w:type="spellStart"/>
      <w:proofErr w:type="gramStart"/>
      <w:r>
        <w:rPr>
          <w:rFonts w:ascii="Arial" w:hAnsi="Arial" w:cs="Arial"/>
          <w:color w:val="2E2E2E"/>
        </w:rPr>
        <w:t>registrar</w:t>
      </w:r>
      <w:proofErr w:type="spellEnd"/>
      <w:proofErr w:type="gramEnd"/>
      <w:r>
        <w:rPr>
          <w:rFonts w:ascii="Arial" w:hAnsi="Arial" w:cs="Arial"/>
          <w:color w:val="2E2E2E"/>
        </w:rPr>
        <w:t>:   OVH</w:t>
      </w:r>
    </w:p>
    <w:p w14:paraId="49F61251" w14:textId="77777777" w:rsidR="00697DCB" w:rsidRDefault="00697DCB" w:rsidP="00697DCB">
      <w:pPr>
        <w:widowControl w:val="0"/>
        <w:autoSpaceDE w:val="0"/>
        <w:autoSpaceDN w:val="0"/>
        <w:adjustRightInd w:val="0"/>
        <w:rPr>
          <w:rFonts w:ascii="Arial" w:hAnsi="Arial" w:cs="Arial"/>
          <w:color w:val="2E2E2E"/>
        </w:rPr>
      </w:pPr>
      <w:proofErr w:type="spellStart"/>
      <w:proofErr w:type="gramStart"/>
      <w:r>
        <w:rPr>
          <w:rFonts w:ascii="Arial" w:hAnsi="Arial" w:cs="Arial"/>
          <w:color w:val="2E2E2E"/>
        </w:rPr>
        <w:t>changed</w:t>
      </w:r>
      <w:proofErr w:type="spellEnd"/>
      <w:proofErr w:type="gramEnd"/>
      <w:r>
        <w:rPr>
          <w:rFonts w:ascii="Arial" w:hAnsi="Arial" w:cs="Arial"/>
          <w:color w:val="2E2E2E"/>
        </w:rPr>
        <w:t>:     11/10/2006 tech@ovh.net</w:t>
      </w:r>
    </w:p>
    <w:p w14:paraId="00298E50" w14:textId="77777777" w:rsidR="00697DCB" w:rsidRDefault="00697DCB" w:rsidP="00697DCB">
      <w:pPr>
        <w:widowControl w:val="0"/>
        <w:autoSpaceDE w:val="0"/>
        <w:autoSpaceDN w:val="0"/>
        <w:adjustRightInd w:val="0"/>
        <w:rPr>
          <w:rFonts w:ascii="Arial" w:hAnsi="Arial" w:cs="Arial"/>
          <w:color w:val="2E2E2E"/>
        </w:rPr>
      </w:pPr>
      <w:proofErr w:type="spellStart"/>
      <w:proofErr w:type="gramStart"/>
      <w:r>
        <w:rPr>
          <w:rFonts w:ascii="Arial" w:hAnsi="Arial" w:cs="Arial"/>
          <w:color w:val="2E2E2E"/>
        </w:rPr>
        <w:t>anonymous</w:t>
      </w:r>
      <w:proofErr w:type="spellEnd"/>
      <w:proofErr w:type="gramEnd"/>
      <w:r>
        <w:rPr>
          <w:rFonts w:ascii="Arial" w:hAnsi="Arial" w:cs="Arial"/>
          <w:color w:val="2E2E2E"/>
        </w:rPr>
        <w:t>:   NO</w:t>
      </w:r>
    </w:p>
    <w:p w14:paraId="55454138" w14:textId="77777777" w:rsidR="00697DCB" w:rsidRDefault="00697DCB" w:rsidP="00697DCB">
      <w:pPr>
        <w:widowControl w:val="0"/>
        <w:autoSpaceDE w:val="0"/>
        <w:autoSpaceDN w:val="0"/>
        <w:adjustRightInd w:val="0"/>
        <w:rPr>
          <w:rFonts w:ascii="Arial" w:hAnsi="Arial" w:cs="Arial"/>
          <w:color w:val="2E2E2E"/>
        </w:rPr>
      </w:pPr>
      <w:proofErr w:type="spellStart"/>
      <w:proofErr w:type="gramStart"/>
      <w:r>
        <w:rPr>
          <w:rFonts w:ascii="Arial" w:hAnsi="Arial" w:cs="Arial"/>
          <w:color w:val="2E2E2E"/>
        </w:rPr>
        <w:t>obsoleted</w:t>
      </w:r>
      <w:proofErr w:type="spellEnd"/>
      <w:proofErr w:type="gramEnd"/>
      <w:r>
        <w:rPr>
          <w:rFonts w:ascii="Arial" w:hAnsi="Arial" w:cs="Arial"/>
          <w:color w:val="2E2E2E"/>
        </w:rPr>
        <w:t>:   NO</w:t>
      </w:r>
    </w:p>
    <w:p w14:paraId="5CE3D6FD" w14:textId="77777777" w:rsidR="00697DCB" w:rsidRDefault="00697DCB" w:rsidP="00697DCB">
      <w:pPr>
        <w:widowControl w:val="0"/>
        <w:autoSpaceDE w:val="0"/>
        <w:autoSpaceDN w:val="0"/>
        <w:adjustRightInd w:val="0"/>
        <w:rPr>
          <w:rFonts w:ascii="Arial" w:hAnsi="Arial" w:cs="Arial"/>
          <w:color w:val="2E2E2E"/>
        </w:rPr>
      </w:pPr>
      <w:proofErr w:type="gramStart"/>
      <w:r>
        <w:rPr>
          <w:rFonts w:ascii="Arial" w:hAnsi="Arial" w:cs="Arial"/>
          <w:color w:val="2E2E2E"/>
        </w:rPr>
        <w:t>source</w:t>
      </w:r>
      <w:proofErr w:type="gramEnd"/>
      <w:r>
        <w:rPr>
          <w:rFonts w:ascii="Arial" w:hAnsi="Arial" w:cs="Arial"/>
          <w:color w:val="2E2E2E"/>
        </w:rPr>
        <w:t>:      FRNIC</w:t>
      </w:r>
    </w:p>
    <w:p w14:paraId="2BBB8160" w14:textId="77777777" w:rsidR="00697DCB" w:rsidRDefault="00697DCB" w:rsidP="00697DCB">
      <w:pPr>
        <w:widowControl w:val="0"/>
        <w:autoSpaceDE w:val="0"/>
        <w:autoSpaceDN w:val="0"/>
        <w:adjustRightInd w:val="0"/>
        <w:rPr>
          <w:rFonts w:ascii="Arial" w:hAnsi="Arial" w:cs="Arial"/>
          <w:color w:val="2E2E2E"/>
        </w:rPr>
      </w:pPr>
    </w:p>
    <w:p w14:paraId="535F1511" w14:textId="77777777" w:rsidR="00697DCB" w:rsidRDefault="00697DCB" w:rsidP="00697DCB">
      <w:pPr>
        <w:widowControl w:val="0"/>
        <w:autoSpaceDE w:val="0"/>
        <w:autoSpaceDN w:val="0"/>
        <w:adjustRightInd w:val="0"/>
        <w:rPr>
          <w:rFonts w:ascii="Arial" w:hAnsi="Arial" w:cs="Arial"/>
          <w:color w:val="2E2E2E"/>
        </w:rPr>
      </w:pPr>
      <w:proofErr w:type="spellStart"/>
      <w:proofErr w:type="gramStart"/>
      <w:r>
        <w:rPr>
          <w:rFonts w:ascii="Arial" w:hAnsi="Arial" w:cs="Arial"/>
          <w:color w:val="2E2E2E"/>
        </w:rPr>
        <w:t>nic-</w:t>
      </w:r>
      <w:proofErr w:type="gramEnd"/>
      <w:r>
        <w:rPr>
          <w:rFonts w:ascii="Arial" w:hAnsi="Arial" w:cs="Arial"/>
          <w:color w:val="2E2E2E"/>
        </w:rPr>
        <w:t>hdl</w:t>
      </w:r>
      <w:proofErr w:type="spellEnd"/>
      <w:r>
        <w:rPr>
          <w:rFonts w:ascii="Arial" w:hAnsi="Arial" w:cs="Arial"/>
          <w:color w:val="2E2E2E"/>
        </w:rPr>
        <w:t>:     LSLR8-FRNIC</w:t>
      </w:r>
    </w:p>
    <w:p w14:paraId="01B81B2D" w14:textId="77777777" w:rsidR="00697DCB" w:rsidRDefault="00697DCB" w:rsidP="00697DCB">
      <w:pPr>
        <w:widowControl w:val="0"/>
        <w:autoSpaceDE w:val="0"/>
        <w:autoSpaceDN w:val="0"/>
        <w:adjustRightInd w:val="0"/>
        <w:rPr>
          <w:rFonts w:ascii="Arial" w:hAnsi="Arial" w:cs="Arial"/>
          <w:color w:val="2E2E2E"/>
        </w:rPr>
      </w:pPr>
      <w:proofErr w:type="gramStart"/>
      <w:r>
        <w:rPr>
          <w:rFonts w:ascii="Arial" w:hAnsi="Arial" w:cs="Arial"/>
          <w:color w:val="2E2E2E"/>
        </w:rPr>
        <w:t>type</w:t>
      </w:r>
      <w:proofErr w:type="gramEnd"/>
      <w:r>
        <w:rPr>
          <w:rFonts w:ascii="Arial" w:hAnsi="Arial" w:cs="Arial"/>
          <w:color w:val="2E2E2E"/>
        </w:rPr>
        <w:t>:        ORGANIZATION</w:t>
      </w:r>
    </w:p>
    <w:p w14:paraId="0EF73357" w14:textId="77777777" w:rsidR="00697DCB" w:rsidRDefault="00697DCB" w:rsidP="00697DCB">
      <w:pPr>
        <w:widowControl w:val="0"/>
        <w:autoSpaceDE w:val="0"/>
        <w:autoSpaceDN w:val="0"/>
        <w:adjustRightInd w:val="0"/>
        <w:rPr>
          <w:rFonts w:ascii="Arial" w:hAnsi="Arial" w:cs="Arial"/>
          <w:color w:val="2E2E2E"/>
        </w:rPr>
      </w:pPr>
      <w:proofErr w:type="gramStart"/>
      <w:r>
        <w:rPr>
          <w:rFonts w:ascii="Arial" w:hAnsi="Arial" w:cs="Arial"/>
          <w:color w:val="2E2E2E"/>
        </w:rPr>
        <w:t>contact</w:t>
      </w:r>
      <w:proofErr w:type="gramEnd"/>
      <w:r>
        <w:rPr>
          <w:rFonts w:ascii="Arial" w:hAnsi="Arial" w:cs="Arial"/>
          <w:color w:val="2E2E2E"/>
        </w:rPr>
        <w:t>:     LARENA 77 LA RECHERCHE DE NOS ANCETRES</w:t>
      </w:r>
    </w:p>
    <w:p w14:paraId="3C79479B" w14:textId="77777777" w:rsidR="00697DCB" w:rsidRDefault="00697DCB" w:rsidP="00697DCB">
      <w:pPr>
        <w:widowControl w:val="0"/>
        <w:autoSpaceDE w:val="0"/>
        <w:autoSpaceDN w:val="0"/>
        <w:adjustRightInd w:val="0"/>
        <w:rPr>
          <w:rFonts w:ascii="Arial" w:hAnsi="Arial" w:cs="Arial"/>
          <w:color w:val="2E2E2E"/>
        </w:rPr>
      </w:pPr>
      <w:proofErr w:type="spellStart"/>
      <w:proofErr w:type="gramStart"/>
      <w:r>
        <w:rPr>
          <w:rFonts w:ascii="Arial" w:hAnsi="Arial" w:cs="Arial"/>
          <w:color w:val="2E2E2E"/>
        </w:rPr>
        <w:t>address</w:t>
      </w:r>
      <w:proofErr w:type="spellEnd"/>
      <w:proofErr w:type="gramEnd"/>
      <w:r>
        <w:rPr>
          <w:rFonts w:ascii="Arial" w:hAnsi="Arial" w:cs="Arial"/>
          <w:color w:val="2E2E2E"/>
        </w:rPr>
        <w:t xml:space="preserve">:     6, rue du Peintre </w:t>
      </w:r>
      <w:proofErr w:type="spellStart"/>
      <w:r>
        <w:rPr>
          <w:rFonts w:ascii="Arial" w:hAnsi="Arial" w:cs="Arial"/>
          <w:color w:val="2E2E2E"/>
        </w:rPr>
        <w:t>Zanaroff</w:t>
      </w:r>
      <w:proofErr w:type="spellEnd"/>
    </w:p>
    <w:p w14:paraId="13BCDC3A" w14:textId="77777777" w:rsidR="00697DCB" w:rsidRDefault="00697DCB" w:rsidP="00697DCB">
      <w:pPr>
        <w:widowControl w:val="0"/>
        <w:autoSpaceDE w:val="0"/>
        <w:autoSpaceDN w:val="0"/>
        <w:adjustRightInd w:val="0"/>
        <w:rPr>
          <w:rFonts w:ascii="Arial" w:hAnsi="Arial" w:cs="Arial"/>
          <w:color w:val="2E2E2E"/>
        </w:rPr>
      </w:pPr>
      <w:proofErr w:type="spellStart"/>
      <w:proofErr w:type="gramStart"/>
      <w:r>
        <w:rPr>
          <w:rFonts w:ascii="Arial" w:hAnsi="Arial" w:cs="Arial"/>
          <w:color w:val="2E2E2E"/>
        </w:rPr>
        <w:t>address</w:t>
      </w:r>
      <w:proofErr w:type="spellEnd"/>
      <w:proofErr w:type="gramEnd"/>
      <w:r>
        <w:rPr>
          <w:rFonts w:ascii="Arial" w:hAnsi="Arial" w:cs="Arial"/>
          <w:color w:val="2E2E2E"/>
        </w:rPr>
        <w:t>:     77250 Moret-sur-Loing</w:t>
      </w:r>
    </w:p>
    <w:p w14:paraId="4F596B85" w14:textId="77777777" w:rsidR="00697DCB" w:rsidRDefault="00697DCB" w:rsidP="00697DCB">
      <w:pPr>
        <w:widowControl w:val="0"/>
        <w:autoSpaceDE w:val="0"/>
        <w:autoSpaceDN w:val="0"/>
        <w:adjustRightInd w:val="0"/>
        <w:rPr>
          <w:rFonts w:ascii="Arial" w:hAnsi="Arial" w:cs="Arial"/>
          <w:color w:val="2E2E2E"/>
        </w:rPr>
      </w:pPr>
      <w:proofErr w:type="gramStart"/>
      <w:r>
        <w:rPr>
          <w:rFonts w:ascii="Arial" w:hAnsi="Arial" w:cs="Arial"/>
          <w:color w:val="2E2E2E"/>
        </w:rPr>
        <w:t>country</w:t>
      </w:r>
      <w:proofErr w:type="gramEnd"/>
      <w:r>
        <w:rPr>
          <w:rFonts w:ascii="Arial" w:hAnsi="Arial" w:cs="Arial"/>
          <w:color w:val="2E2E2E"/>
        </w:rPr>
        <w:t>:     FR</w:t>
      </w:r>
    </w:p>
    <w:p w14:paraId="347EADFA" w14:textId="77777777" w:rsidR="00697DCB" w:rsidRDefault="00697DCB" w:rsidP="00697DCB">
      <w:pPr>
        <w:widowControl w:val="0"/>
        <w:autoSpaceDE w:val="0"/>
        <w:autoSpaceDN w:val="0"/>
        <w:adjustRightInd w:val="0"/>
        <w:rPr>
          <w:rFonts w:ascii="Arial" w:hAnsi="Arial" w:cs="Arial"/>
          <w:color w:val="2E2E2E"/>
        </w:rPr>
      </w:pPr>
      <w:proofErr w:type="gramStart"/>
      <w:r>
        <w:rPr>
          <w:rFonts w:ascii="Arial" w:hAnsi="Arial" w:cs="Arial"/>
          <w:color w:val="2E2E2E"/>
        </w:rPr>
        <w:t>phone</w:t>
      </w:r>
      <w:proofErr w:type="gramEnd"/>
      <w:r>
        <w:rPr>
          <w:rFonts w:ascii="Arial" w:hAnsi="Arial" w:cs="Arial"/>
          <w:color w:val="2E2E2E"/>
        </w:rPr>
        <w:t>:       +33 1 60 70 56 79</w:t>
      </w:r>
    </w:p>
    <w:p w14:paraId="7AE50F6E" w14:textId="77777777" w:rsidR="00697DCB" w:rsidRDefault="00697DCB" w:rsidP="00697DCB">
      <w:pPr>
        <w:widowControl w:val="0"/>
        <w:autoSpaceDE w:val="0"/>
        <w:autoSpaceDN w:val="0"/>
        <w:adjustRightInd w:val="0"/>
        <w:rPr>
          <w:rFonts w:ascii="Arial" w:hAnsi="Arial" w:cs="Arial"/>
          <w:color w:val="2E2E2E"/>
        </w:rPr>
      </w:pPr>
      <w:proofErr w:type="gramStart"/>
      <w:r>
        <w:rPr>
          <w:rFonts w:ascii="Arial" w:hAnsi="Arial" w:cs="Arial"/>
          <w:color w:val="2E2E2E"/>
        </w:rPr>
        <w:t>e-mail</w:t>
      </w:r>
      <w:proofErr w:type="gramEnd"/>
      <w:r>
        <w:rPr>
          <w:rFonts w:ascii="Arial" w:hAnsi="Arial" w:cs="Arial"/>
          <w:color w:val="2E2E2E"/>
        </w:rPr>
        <w:t>:      pier.jacq.cahin@wanadoo.fr</w:t>
      </w:r>
    </w:p>
    <w:p w14:paraId="408DF755" w14:textId="77777777" w:rsidR="00697DCB" w:rsidRDefault="00697DCB" w:rsidP="00697DCB">
      <w:pPr>
        <w:widowControl w:val="0"/>
        <w:autoSpaceDE w:val="0"/>
        <w:autoSpaceDN w:val="0"/>
        <w:adjustRightInd w:val="0"/>
        <w:rPr>
          <w:rFonts w:ascii="Arial" w:hAnsi="Arial" w:cs="Arial"/>
          <w:color w:val="2E2E2E"/>
        </w:rPr>
      </w:pPr>
      <w:proofErr w:type="spellStart"/>
      <w:proofErr w:type="gramStart"/>
      <w:r>
        <w:rPr>
          <w:rFonts w:ascii="Arial" w:hAnsi="Arial" w:cs="Arial"/>
          <w:color w:val="2E2E2E"/>
        </w:rPr>
        <w:t>registrar</w:t>
      </w:r>
      <w:proofErr w:type="spellEnd"/>
      <w:proofErr w:type="gramEnd"/>
      <w:r>
        <w:rPr>
          <w:rFonts w:ascii="Arial" w:hAnsi="Arial" w:cs="Arial"/>
          <w:color w:val="2E2E2E"/>
        </w:rPr>
        <w:t>:   OVH</w:t>
      </w:r>
    </w:p>
    <w:p w14:paraId="215641D6" w14:textId="77777777" w:rsidR="00697DCB" w:rsidRDefault="00697DCB" w:rsidP="00697DCB">
      <w:pPr>
        <w:widowControl w:val="0"/>
        <w:autoSpaceDE w:val="0"/>
        <w:autoSpaceDN w:val="0"/>
        <w:adjustRightInd w:val="0"/>
        <w:rPr>
          <w:rFonts w:ascii="Arial" w:hAnsi="Arial" w:cs="Arial"/>
          <w:color w:val="2E2E2E"/>
        </w:rPr>
      </w:pPr>
      <w:proofErr w:type="spellStart"/>
      <w:proofErr w:type="gramStart"/>
      <w:r>
        <w:rPr>
          <w:rFonts w:ascii="Arial" w:hAnsi="Arial" w:cs="Arial"/>
          <w:color w:val="2E2E2E"/>
        </w:rPr>
        <w:t>changed</w:t>
      </w:r>
      <w:proofErr w:type="spellEnd"/>
      <w:proofErr w:type="gramEnd"/>
      <w:r>
        <w:rPr>
          <w:rFonts w:ascii="Arial" w:hAnsi="Arial" w:cs="Arial"/>
          <w:color w:val="2E2E2E"/>
        </w:rPr>
        <w:t>:     27/05/2015 nic@nic.fr</w:t>
      </w:r>
    </w:p>
    <w:p w14:paraId="05286CF0" w14:textId="77777777" w:rsidR="00697DCB" w:rsidRDefault="00697DCB" w:rsidP="00697DCB">
      <w:pPr>
        <w:widowControl w:val="0"/>
        <w:autoSpaceDE w:val="0"/>
        <w:autoSpaceDN w:val="0"/>
        <w:adjustRightInd w:val="0"/>
        <w:rPr>
          <w:rFonts w:ascii="Arial" w:hAnsi="Arial" w:cs="Arial"/>
          <w:color w:val="2E2E2E"/>
        </w:rPr>
      </w:pPr>
      <w:proofErr w:type="spellStart"/>
      <w:proofErr w:type="gramStart"/>
      <w:r>
        <w:rPr>
          <w:rFonts w:ascii="Arial" w:hAnsi="Arial" w:cs="Arial"/>
          <w:color w:val="2E2E2E"/>
        </w:rPr>
        <w:t>anonymous</w:t>
      </w:r>
      <w:proofErr w:type="spellEnd"/>
      <w:proofErr w:type="gramEnd"/>
      <w:r>
        <w:rPr>
          <w:rFonts w:ascii="Arial" w:hAnsi="Arial" w:cs="Arial"/>
          <w:color w:val="2E2E2E"/>
        </w:rPr>
        <w:t>:   NO</w:t>
      </w:r>
    </w:p>
    <w:p w14:paraId="7AE7DD85" w14:textId="77777777" w:rsidR="00697DCB" w:rsidRDefault="00697DCB" w:rsidP="00697DCB">
      <w:pPr>
        <w:widowControl w:val="0"/>
        <w:autoSpaceDE w:val="0"/>
        <w:autoSpaceDN w:val="0"/>
        <w:adjustRightInd w:val="0"/>
        <w:rPr>
          <w:rFonts w:ascii="Arial" w:hAnsi="Arial" w:cs="Arial"/>
          <w:color w:val="2E2E2E"/>
        </w:rPr>
      </w:pPr>
      <w:proofErr w:type="spellStart"/>
      <w:proofErr w:type="gramStart"/>
      <w:r>
        <w:rPr>
          <w:rFonts w:ascii="Arial" w:hAnsi="Arial" w:cs="Arial"/>
          <w:color w:val="2E2E2E"/>
        </w:rPr>
        <w:t>obsoleted</w:t>
      </w:r>
      <w:proofErr w:type="spellEnd"/>
      <w:proofErr w:type="gramEnd"/>
      <w:r>
        <w:rPr>
          <w:rFonts w:ascii="Arial" w:hAnsi="Arial" w:cs="Arial"/>
          <w:color w:val="2E2E2E"/>
        </w:rPr>
        <w:t>:   NO</w:t>
      </w:r>
    </w:p>
    <w:p w14:paraId="2C2A2935" w14:textId="77777777" w:rsidR="00697DCB" w:rsidRDefault="00697DCB" w:rsidP="00697DCB">
      <w:pPr>
        <w:widowControl w:val="0"/>
        <w:autoSpaceDE w:val="0"/>
        <w:autoSpaceDN w:val="0"/>
        <w:adjustRightInd w:val="0"/>
        <w:rPr>
          <w:rFonts w:ascii="Arial" w:hAnsi="Arial" w:cs="Arial"/>
          <w:color w:val="2E2E2E"/>
        </w:rPr>
      </w:pPr>
      <w:proofErr w:type="spellStart"/>
      <w:proofErr w:type="gramStart"/>
      <w:r>
        <w:rPr>
          <w:rFonts w:ascii="Arial" w:hAnsi="Arial" w:cs="Arial"/>
          <w:color w:val="2E2E2E"/>
        </w:rPr>
        <w:t>eligstatus</w:t>
      </w:r>
      <w:proofErr w:type="spellEnd"/>
      <w:proofErr w:type="gramEnd"/>
      <w:r>
        <w:rPr>
          <w:rFonts w:ascii="Arial" w:hAnsi="Arial" w:cs="Arial"/>
          <w:color w:val="2E2E2E"/>
        </w:rPr>
        <w:t>:  ok</w:t>
      </w:r>
    </w:p>
    <w:p w14:paraId="687BB3B0" w14:textId="77777777" w:rsidR="00697DCB" w:rsidRDefault="00697DCB" w:rsidP="00697DCB">
      <w:pPr>
        <w:widowControl w:val="0"/>
        <w:autoSpaceDE w:val="0"/>
        <w:autoSpaceDN w:val="0"/>
        <w:adjustRightInd w:val="0"/>
        <w:rPr>
          <w:rFonts w:ascii="Arial" w:hAnsi="Arial" w:cs="Arial"/>
          <w:color w:val="2E2E2E"/>
        </w:rPr>
      </w:pPr>
      <w:proofErr w:type="spellStart"/>
      <w:proofErr w:type="gramStart"/>
      <w:r>
        <w:rPr>
          <w:rFonts w:ascii="Arial" w:hAnsi="Arial" w:cs="Arial"/>
          <w:color w:val="2E2E2E"/>
        </w:rPr>
        <w:t>eligdate</w:t>
      </w:r>
      <w:proofErr w:type="spellEnd"/>
      <w:proofErr w:type="gramEnd"/>
      <w:r>
        <w:rPr>
          <w:rFonts w:ascii="Arial" w:hAnsi="Arial" w:cs="Arial"/>
          <w:color w:val="2E2E2E"/>
        </w:rPr>
        <w:t>:    27/05/2015 16:38:45</w:t>
      </w:r>
    </w:p>
    <w:p w14:paraId="6CA9542E" w14:textId="77777777" w:rsidR="00697DCB" w:rsidRDefault="00697DCB" w:rsidP="00697DCB">
      <w:pPr>
        <w:widowControl w:val="0"/>
        <w:autoSpaceDE w:val="0"/>
        <w:autoSpaceDN w:val="0"/>
        <w:adjustRightInd w:val="0"/>
        <w:rPr>
          <w:rFonts w:ascii="Trebuchet MS" w:hAnsi="Trebuchet MS" w:cs="Trebuchet MS"/>
          <w:b/>
          <w:bCs/>
          <w:color w:val="0A52A1"/>
          <w:sz w:val="44"/>
          <w:szCs w:val="44"/>
        </w:rPr>
      </w:pPr>
      <w:proofErr w:type="gramStart"/>
      <w:r>
        <w:rPr>
          <w:rFonts w:ascii="Arial" w:hAnsi="Arial" w:cs="Arial"/>
          <w:color w:val="2E2E2E"/>
        </w:rPr>
        <w:t>source</w:t>
      </w:r>
      <w:proofErr w:type="gramEnd"/>
      <w:r>
        <w:rPr>
          <w:rFonts w:ascii="Arial" w:hAnsi="Arial" w:cs="Arial"/>
          <w:color w:val="2E2E2E"/>
        </w:rPr>
        <w:t>:      FRNIC</w:t>
      </w:r>
    </w:p>
    <w:p w14:paraId="370F6278" w14:textId="77777777" w:rsidR="00697DCB" w:rsidRDefault="00697DCB" w:rsidP="00697DCB">
      <w:pPr>
        <w:widowControl w:val="0"/>
        <w:autoSpaceDE w:val="0"/>
        <w:autoSpaceDN w:val="0"/>
        <w:adjustRightInd w:val="0"/>
        <w:rPr>
          <w:rFonts w:ascii="Helvetica" w:hAnsi="Helvetica" w:cs="Helvetica"/>
          <w:kern w:val="1"/>
        </w:rPr>
      </w:pPr>
    </w:p>
    <w:p w14:paraId="644175E0" w14:textId="77777777" w:rsidR="00697DCB" w:rsidRDefault="00697DCB" w:rsidP="00697DCB">
      <w:pPr>
        <w:widowControl w:val="0"/>
        <w:autoSpaceDE w:val="0"/>
        <w:autoSpaceDN w:val="0"/>
        <w:adjustRightInd w:val="0"/>
        <w:rPr>
          <w:rFonts w:ascii="Helvetica" w:hAnsi="Helvetica" w:cs="Helvetica"/>
          <w:kern w:val="1"/>
          <w:u w:color="A40800"/>
        </w:rPr>
      </w:pPr>
      <w:r>
        <w:rPr>
          <w:rFonts w:ascii="Helvetica" w:hAnsi="Helvetica" w:cs="Helvetica"/>
          <w:b/>
          <w:bCs/>
          <w:color w:val="A40800"/>
          <w:kern w:val="1"/>
          <w:sz w:val="32"/>
          <w:szCs w:val="32"/>
          <w:u w:val="single" w:color="A40800"/>
        </w:rPr>
        <w:t xml:space="preserve">Attention à la date d’expiration pour renouveler l’abonnement : </w:t>
      </w:r>
      <w:r>
        <w:rPr>
          <w:rFonts w:ascii="Helvetica" w:hAnsi="Helvetica" w:cs="Helvetica"/>
          <w:b/>
          <w:bCs/>
          <w:color w:val="A40800"/>
          <w:kern w:val="1"/>
          <w:sz w:val="36"/>
          <w:szCs w:val="36"/>
          <w:u w:val="single" w:color="A40800"/>
        </w:rPr>
        <w:t>26/05/2016</w:t>
      </w:r>
    </w:p>
    <w:p w14:paraId="3E53FBE0" w14:textId="77777777" w:rsidR="00697DCB" w:rsidRDefault="00697DCB" w:rsidP="00697DCB">
      <w:pPr>
        <w:widowControl w:val="0"/>
        <w:autoSpaceDE w:val="0"/>
        <w:autoSpaceDN w:val="0"/>
        <w:adjustRightInd w:val="0"/>
        <w:rPr>
          <w:rFonts w:ascii="Verdana" w:hAnsi="Verdana" w:cs="Verdana"/>
          <w:u w:color="A40800"/>
        </w:rPr>
      </w:pPr>
    </w:p>
    <w:p w14:paraId="68EF56F6" w14:textId="77777777" w:rsidR="003365B9" w:rsidRDefault="003365B9">
      <w:pPr>
        <w:rPr>
          <w:rFonts w:ascii="Verdana" w:hAnsi="Verdana" w:cs="Verdana"/>
          <w:u w:color="A40800"/>
        </w:rPr>
      </w:pPr>
      <w:r>
        <w:rPr>
          <w:rFonts w:ascii="Verdana" w:hAnsi="Verdana" w:cs="Verdana"/>
          <w:u w:color="A40800"/>
        </w:rPr>
        <w:br w:type="page"/>
      </w:r>
    </w:p>
    <w:p w14:paraId="36F290A0" w14:textId="5F3AAC42" w:rsidR="00697DCB" w:rsidRDefault="00697DCB" w:rsidP="00697DCB">
      <w:pPr>
        <w:widowControl w:val="0"/>
        <w:autoSpaceDE w:val="0"/>
        <w:autoSpaceDN w:val="0"/>
        <w:adjustRightInd w:val="0"/>
        <w:rPr>
          <w:rFonts w:ascii="Verdana" w:hAnsi="Verdana" w:cs="Verdana"/>
          <w:u w:color="A40800"/>
        </w:rPr>
      </w:pPr>
      <w:r>
        <w:rPr>
          <w:rFonts w:ascii="Verdana" w:hAnsi="Verdana" w:cs="Verdana"/>
          <w:u w:color="A40800"/>
        </w:rPr>
        <w:t>Le site a été crée à partir de WordPress.</w:t>
      </w:r>
    </w:p>
    <w:p w14:paraId="12A31236" w14:textId="77777777" w:rsidR="00697DCB" w:rsidRDefault="00697DCB" w:rsidP="00697DCB">
      <w:pPr>
        <w:widowControl w:val="0"/>
        <w:autoSpaceDE w:val="0"/>
        <w:autoSpaceDN w:val="0"/>
        <w:adjustRightInd w:val="0"/>
        <w:rPr>
          <w:rFonts w:ascii="Verdana" w:hAnsi="Verdana" w:cs="Verdana"/>
          <w:u w:color="A40800"/>
        </w:rPr>
      </w:pPr>
      <w:r>
        <w:rPr>
          <w:rFonts w:ascii="Verdana" w:hAnsi="Verdana" w:cs="Verdana"/>
          <w:u w:color="A40800"/>
        </w:rPr>
        <w:t>WordPress est un système de gestion de contenu (CMS) qui permet de créer et gérer facilement l'ensemble d'un site web ou simplement un blog. Gratuit et libre, WordPress est personnalisable grâce à de nombreux thèmes et plugins.</w:t>
      </w:r>
    </w:p>
    <w:p w14:paraId="14FE4B0E" w14:textId="416CE42B" w:rsidR="00697DCB" w:rsidRDefault="00697DCB" w:rsidP="00697DCB">
      <w:pPr>
        <w:widowControl w:val="0"/>
        <w:autoSpaceDE w:val="0"/>
        <w:autoSpaceDN w:val="0"/>
        <w:adjustRightInd w:val="0"/>
        <w:rPr>
          <w:rFonts w:ascii="Verdana" w:hAnsi="Verdana" w:cs="Verdana"/>
          <w:u w:color="A40800"/>
        </w:rPr>
      </w:pPr>
      <w:r>
        <w:rPr>
          <w:rFonts w:ascii="Verdana" w:hAnsi="Verdana" w:cs="Verdana"/>
          <w:u w:color="A40800"/>
        </w:rPr>
        <w:t>Son f</w:t>
      </w:r>
      <w:r w:rsidR="00C60EA7">
        <w:rPr>
          <w:rFonts w:ascii="Verdana" w:hAnsi="Verdana" w:cs="Verdana"/>
          <w:u w:color="A40800"/>
        </w:rPr>
        <w:t>onctionnement : un dossier WordP</w:t>
      </w:r>
      <w:r>
        <w:rPr>
          <w:rFonts w:ascii="Verdana" w:hAnsi="Verdana" w:cs="Verdana"/>
          <w:u w:color="A40800"/>
        </w:rPr>
        <w:t>ress et une base de données MySQL.</w:t>
      </w:r>
    </w:p>
    <w:p w14:paraId="7A921CB8" w14:textId="77777777" w:rsidR="00697DCB" w:rsidRDefault="00697DCB" w:rsidP="00697DCB">
      <w:pPr>
        <w:widowControl w:val="0"/>
        <w:autoSpaceDE w:val="0"/>
        <w:autoSpaceDN w:val="0"/>
        <w:adjustRightInd w:val="0"/>
        <w:rPr>
          <w:rFonts w:ascii="Verdana" w:hAnsi="Verdana" w:cs="Verdana"/>
          <w:u w:color="A40800"/>
        </w:rPr>
      </w:pPr>
      <w:r>
        <w:rPr>
          <w:rFonts w:ascii="Verdana" w:hAnsi="Verdana" w:cs="Verdana"/>
          <w:u w:color="A40800"/>
        </w:rPr>
        <w:t>La base de données contient les pages et articles, les paramètres du thème et plugins, les commentaires, les abonnés, etc. C’est pour ça que lorsque vous supprimer puis réinstaller un thème ou un plugin, les paramètres seront conservés.</w:t>
      </w:r>
    </w:p>
    <w:p w14:paraId="5264A75E" w14:textId="77777777" w:rsidR="00697DCB" w:rsidRDefault="00697DCB" w:rsidP="00697DCB">
      <w:pPr>
        <w:widowControl w:val="0"/>
        <w:autoSpaceDE w:val="0"/>
        <w:autoSpaceDN w:val="0"/>
        <w:adjustRightInd w:val="0"/>
        <w:rPr>
          <w:rFonts w:ascii="Verdana" w:hAnsi="Verdana" w:cs="Verdana"/>
          <w:u w:color="A40800"/>
        </w:rPr>
      </w:pPr>
      <w:r>
        <w:rPr>
          <w:rFonts w:ascii="Verdana" w:hAnsi="Verdana" w:cs="Verdana"/>
          <w:u w:color="A40800"/>
        </w:rPr>
        <w:t xml:space="preserve">L'installation de WordPress a été faite par FTP sur le serveur d’OVH à l’aide du logiciel </w:t>
      </w:r>
      <w:proofErr w:type="spellStart"/>
      <w:r>
        <w:rPr>
          <w:rFonts w:ascii="Verdana" w:hAnsi="Verdana" w:cs="Verdana"/>
          <w:u w:color="A40800"/>
        </w:rPr>
        <w:t>FileZilla</w:t>
      </w:r>
      <w:proofErr w:type="spellEnd"/>
      <w:r>
        <w:rPr>
          <w:rFonts w:ascii="Verdana" w:hAnsi="Verdana" w:cs="Verdana"/>
          <w:u w:color="A40800"/>
        </w:rPr>
        <w:t xml:space="preserve"> (gratuit).</w:t>
      </w:r>
    </w:p>
    <w:p w14:paraId="7A75A9F8" w14:textId="77777777" w:rsidR="00697DCB" w:rsidRDefault="00697DCB" w:rsidP="00697DCB">
      <w:pPr>
        <w:widowControl w:val="0"/>
        <w:autoSpaceDE w:val="0"/>
        <w:autoSpaceDN w:val="0"/>
        <w:adjustRightInd w:val="0"/>
        <w:rPr>
          <w:rFonts w:ascii="Verdana" w:hAnsi="Verdana" w:cs="Verdana"/>
          <w:u w:color="A40800"/>
        </w:rPr>
      </w:pPr>
    </w:p>
    <w:p w14:paraId="0F0693B8" w14:textId="77777777" w:rsidR="00697DCB" w:rsidRDefault="00697DCB" w:rsidP="00697DCB">
      <w:pPr>
        <w:widowControl w:val="0"/>
        <w:autoSpaceDE w:val="0"/>
        <w:autoSpaceDN w:val="0"/>
        <w:adjustRightInd w:val="0"/>
        <w:rPr>
          <w:rFonts w:ascii="Verdana" w:hAnsi="Verdana" w:cs="Verdana"/>
          <w:u w:color="A40800"/>
        </w:rPr>
      </w:pPr>
      <w:r>
        <w:rPr>
          <w:rFonts w:ascii="Verdana" w:hAnsi="Verdana" w:cs="Verdana"/>
          <w:u w:color="A40800"/>
        </w:rPr>
        <w:t xml:space="preserve">Hôte : </w:t>
      </w:r>
      <w:r>
        <w:rPr>
          <w:rFonts w:ascii="Verdana" w:hAnsi="Verdana" w:cs="Verdana"/>
          <w:b/>
          <w:bCs/>
          <w:u w:color="A40800"/>
        </w:rPr>
        <w:t>ftp.larena77.fr</w:t>
      </w:r>
    </w:p>
    <w:p w14:paraId="0A5DC0CE" w14:textId="77777777" w:rsidR="00697DCB" w:rsidRDefault="00697DCB" w:rsidP="00697DCB">
      <w:pPr>
        <w:widowControl w:val="0"/>
        <w:autoSpaceDE w:val="0"/>
        <w:autoSpaceDN w:val="0"/>
        <w:adjustRightInd w:val="0"/>
        <w:rPr>
          <w:rFonts w:ascii="Verdana" w:hAnsi="Verdana" w:cs="Verdana"/>
          <w:u w:color="A40800"/>
        </w:rPr>
      </w:pPr>
      <w:r>
        <w:rPr>
          <w:rFonts w:ascii="Verdana" w:hAnsi="Verdana" w:cs="Verdana"/>
          <w:u w:color="A40800"/>
        </w:rPr>
        <w:t xml:space="preserve">Identifiant : </w:t>
      </w:r>
      <w:proofErr w:type="spellStart"/>
      <w:r>
        <w:rPr>
          <w:rFonts w:ascii="Verdana" w:hAnsi="Verdana" w:cs="Verdana"/>
          <w:b/>
          <w:bCs/>
          <w:u w:color="A40800"/>
        </w:rPr>
        <w:t>larenafrxz</w:t>
      </w:r>
      <w:proofErr w:type="spellEnd"/>
    </w:p>
    <w:p w14:paraId="49BA52D6" w14:textId="77777777" w:rsidR="00697DCB" w:rsidRDefault="00697DCB" w:rsidP="00697DCB">
      <w:pPr>
        <w:widowControl w:val="0"/>
        <w:autoSpaceDE w:val="0"/>
        <w:autoSpaceDN w:val="0"/>
        <w:adjustRightInd w:val="0"/>
        <w:rPr>
          <w:rFonts w:ascii="Verdana" w:hAnsi="Verdana" w:cs="Verdana"/>
          <w:b/>
          <w:bCs/>
          <w:u w:color="A40800"/>
        </w:rPr>
      </w:pPr>
      <w:r>
        <w:rPr>
          <w:rFonts w:ascii="Verdana" w:hAnsi="Verdana" w:cs="Verdana"/>
          <w:u w:color="A40800"/>
        </w:rPr>
        <w:t xml:space="preserve">Mot de passe : </w:t>
      </w:r>
      <w:r>
        <w:rPr>
          <w:rFonts w:ascii="Verdana" w:hAnsi="Verdana" w:cs="Verdana"/>
          <w:b/>
          <w:bCs/>
          <w:u w:color="A40800"/>
        </w:rPr>
        <w:t>ge-Ne-A77</w:t>
      </w:r>
    </w:p>
    <w:p w14:paraId="5722704A" w14:textId="77777777" w:rsidR="003365B9" w:rsidRDefault="003365B9" w:rsidP="00697DCB">
      <w:pPr>
        <w:widowControl w:val="0"/>
        <w:autoSpaceDE w:val="0"/>
        <w:autoSpaceDN w:val="0"/>
        <w:adjustRightInd w:val="0"/>
        <w:rPr>
          <w:rFonts w:ascii="Verdana" w:hAnsi="Verdana" w:cs="Verdana"/>
          <w:b/>
          <w:bCs/>
          <w:u w:color="A40800"/>
        </w:rPr>
      </w:pPr>
    </w:p>
    <w:p w14:paraId="0C08B7D5" w14:textId="47B3C892" w:rsidR="00697DCB" w:rsidRDefault="003365B9" w:rsidP="00697DCB">
      <w:pPr>
        <w:widowControl w:val="0"/>
        <w:autoSpaceDE w:val="0"/>
        <w:autoSpaceDN w:val="0"/>
        <w:adjustRightInd w:val="0"/>
        <w:rPr>
          <w:rFonts w:ascii="Verdana" w:hAnsi="Verdana" w:cs="Verdana"/>
          <w:u w:color="A40800"/>
        </w:rPr>
      </w:pPr>
      <w:r>
        <w:rPr>
          <w:rFonts w:ascii="Verdana" w:hAnsi="Verdana" w:cs="Verdana"/>
          <w:noProof/>
          <w:u w:color="A40800"/>
        </w:rPr>
        <w:drawing>
          <wp:inline distT="0" distB="0" distL="0" distR="0" wp14:anchorId="0D35528B" wp14:editId="5A63F4D0">
            <wp:extent cx="5967730" cy="3426460"/>
            <wp:effectExtent l="0" t="0" r="1270" b="2540"/>
            <wp:docPr id="2" name="Image 2" descr="Macintosh HD:Users:jsguillemare:Desktop:Capture d’écran 2015-07-13 à 14.1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sguillemare:Desktop:Capture d’écran 2015-07-13 à 14.14.0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7730" cy="3426460"/>
                    </a:xfrm>
                    <a:prstGeom prst="rect">
                      <a:avLst/>
                    </a:prstGeom>
                    <a:noFill/>
                    <a:ln>
                      <a:noFill/>
                    </a:ln>
                  </pic:spPr>
                </pic:pic>
              </a:graphicData>
            </a:graphic>
          </wp:inline>
        </w:drawing>
      </w:r>
    </w:p>
    <w:p w14:paraId="458122EC" w14:textId="77777777" w:rsidR="00697DCB" w:rsidRDefault="00697DCB" w:rsidP="00697D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u w:color="A40800"/>
        </w:rPr>
      </w:pPr>
    </w:p>
    <w:p w14:paraId="06258896" w14:textId="77777777" w:rsidR="00697DCB" w:rsidRDefault="00697DCB" w:rsidP="00697DCB">
      <w:pPr>
        <w:widowControl w:val="0"/>
        <w:autoSpaceDE w:val="0"/>
        <w:autoSpaceDN w:val="0"/>
        <w:adjustRightInd w:val="0"/>
        <w:rPr>
          <w:rFonts w:ascii="Times" w:hAnsi="Times" w:cs="Times"/>
          <w:color w:val="0A52A1"/>
          <w:sz w:val="32"/>
          <w:szCs w:val="32"/>
          <w:u w:color="A40800"/>
        </w:rPr>
      </w:pPr>
    </w:p>
    <w:p w14:paraId="0DBB71FA" w14:textId="77777777" w:rsidR="003365B9" w:rsidRDefault="003365B9" w:rsidP="00697DCB">
      <w:pPr>
        <w:widowControl w:val="0"/>
        <w:autoSpaceDE w:val="0"/>
        <w:autoSpaceDN w:val="0"/>
        <w:adjustRightInd w:val="0"/>
        <w:rPr>
          <w:rFonts w:ascii="Times" w:hAnsi="Times" w:cs="Times"/>
          <w:color w:val="0A52A1"/>
          <w:sz w:val="32"/>
          <w:szCs w:val="32"/>
          <w:u w:color="A40800"/>
        </w:rPr>
      </w:pPr>
      <w:r>
        <w:rPr>
          <w:rFonts w:ascii="Times" w:hAnsi="Times" w:cs="Times"/>
          <w:noProof/>
          <w:color w:val="0A52A1"/>
          <w:sz w:val="32"/>
          <w:szCs w:val="32"/>
          <w:u w:color="A40800"/>
        </w:rPr>
        <w:drawing>
          <wp:inline distT="0" distB="0" distL="0" distR="0" wp14:anchorId="3E3D838F" wp14:editId="53FA5CA9">
            <wp:extent cx="5967730" cy="4620260"/>
            <wp:effectExtent l="0" t="0" r="1270" b="2540"/>
            <wp:docPr id="3" name="Image 3" descr="Macintosh HD:Users:jsguillemare:Desktop:Capture d’écran 2015-07-13 à 14.1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sguillemare:Desktop:Capture d’écran 2015-07-13 à 14.14.4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7730" cy="4620260"/>
                    </a:xfrm>
                    <a:prstGeom prst="rect">
                      <a:avLst/>
                    </a:prstGeom>
                    <a:noFill/>
                    <a:ln>
                      <a:noFill/>
                    </a:ln>
                  </pic:spPr>
                </pic:pic>
              </a:graphicData>
            </a:graphic>
          </wp:inline>
        </w:drawing>
      </w:r>
    </w:p>
    <w:p w14:paraId="6BC0E6C4" w14:textId="77777777" w:rsidR="003365B9" w:rsidRDefault="003365B9" w:rsidP="00697DCB">
      <w:pPr>
        <w:widowControl w:val="0"/>
        <w:autoSpaceDE w:val="0"/>
        <w:autoSpaceDN w:val="0"/>
        <w:adjustRightInd w:val="0"/>
        <w:rPr>
          <w:rFonts w:ascii="Times" w:hAnsi="Times" w:cs="Times"/>
          <w:color w:val="0A52A1"/>
          <w:sz w:val="32"/>
          <w:szCs w:val="32"/>
          <w:u w:color="A40800"/>
        </w:rPr>
      </w:pPr>
    </w:p>
    <w:p w14:paraId="68F59597" w14:textId="3E6E0957" w:rsidR="00697DCB" w:rsidRPr="003365B9" w:rsidRDefault="003365B9" w:rsidP="00697DCB">
      <w:pPr>
        <w:widowControl w:val="0"/>
        <w:autoSpaceDE w:val="0"/>
        <w:autoSpaceDN w:val="0"/>
        <w:adjustRightInd w:val="0"/>
        <w:rPr>
          <w:rFonts w:ascii="Times" w:hAnsi="Times" w:cs="Times"/>
          <w:color w:val="0A52A1"/>
          <w:sz w:val="32"/>
          <w:szCs w:val="32"/>
          <w:u w:color="A40800"/>
        </w:rPr>
      </w:pPr>
      <w:r w:rsidRPr="00C60EA7">
        <w:rPr>
          <w:rFonts w:ascii="Verdana" w:hAnsi="Verdana" w:cs="Verdana"/>
          <w:u w:color="A40800"/>
        </w:rPr>
        <w:t xml:space="preserve">L’ensemble des fichiers du dossier WordPress sont </w:t>
      </w:r>
      <w:r w:rsidR="00C60EA7">
        <w:rPr>
          <w:rFonts w:ascii="Verdana" w:hAnsi="Verdana" w:cs="Verdana"/>
          <w:u w:color="A40800"/>
        </w:rPr>
        <w:t>à</w:t>
      </w:r>
      <w:r w:rsidRPr="00C60EA7">
        <w:rPr>
          <w:rFonts w:ascii="Verdana" w:hAnsi="Verdana" w:cs="Verdana"/>
          <w:u w:color="A40800"/>
        </w:rPr>
        <w:t xml:space="preserve"> la racine du dossier www du serveur OVH (pas de dossier WordPress à l’intérieur du dossier www</w:t>
      </w:r>
      <w:proofErr w:type="gramStart"/>
      <w:r w:rsidR="00C60EA7" w:rsidRPr="00C60EA7">
        <w:rPr>
          <w:rFonts w:ascii="Verdana" w:hAnsi="Verdana" w:cs="Verdana"/>
          <w:u w:color="A40800"/>
        </w:rPr>
        <w:t>)</w:t>
      </w:r>
      <w:proofErr w:type="gramEnd"/>
      <w:r>
        <w:rPr>
          <w:rFonts w:ascii="Times" w:hAnsi="Times" w:cs="Times"/>
          <w:color w:val="0A52A1"/>
          <w:sz w:val="32"/>
          <w:szCs w:val="32"/>
          <w:u w:color="A40800"/>
        </w:rPr>
        <w:br w:type="column"/>
      </w:r>
      <w:r w:rsidR="00697DCB">
        <w:rPr>
          <w:rFonts w:ascii="Times" w:hAnsi="Times" w:cs="Times"/>
          <w:color w:val="0A52A1"/>
          <w:sz w:val="32"/>
          <w:szCs w:val="32"/>
          <w:u w:color="A40800"/>
        </w:rPr>
        <w:t>Connexion à l’espace client d’OVH</w:t>
      </w:r>
    </w:p>
    <w:p w14:paraId="3078BD6A" w14:textId="77777777" w:rsidR="00697DCB" w:rsidRDefault="00B803F9" w:rsidP="00697DCB">
      <w:pPr>
        <w:widowControl w:val="0"/>
        <w:autoSpaceDE w:val="0"/>
        <w:autoSpaceDN w:val="0"/>
        <w:adjustRightInd w:val="0"/>
        <w:rPr>
          <w:rFonts w:ascii="Helvetica" w:hAnsi="Helvetica" w:cs="Helvetica"/>
          <w:kern w:val="1"/>
          <w:u w:color="A40800"/>
        </w:rPr>
      </w:pPr>
      <w:hyperlink r:id="rId11" w:history="1">
        <w:r w:rsidR="00666244" w:rsidRPr="00666244">
          <w:rPr>
            <w:rStyle w:val="Lienhypertexte"/>
          </w:rPr>
          <w:t>https://www.ovh.com/manager/web/login/</w:t>
        </w:r>
      </w:hyperlink>
    </w:p>
    <w:p w14:paraId="21CCD234" w14:textId="77777777" w:rsidR="004B14C9" w:rsidRDefault="004B14C9" w:rsidP="00697DCB">
      <w:pPr>
        <w:widowControl w:val="0"/>
        <w:autoSpaceDE w:val="0"/>
        <w:autoSpaceDN w:val="0"/>
        <w:adjustRightInd w:val="0"/>
        <w:rPr>
          <w:rFonts w:ascii="Helvetica" w:hAnsi="Helvetica" w:cs="Helvetica"/>
          <w:kern w:val="1"/>
          <w:u w:color="A40800"/>
        </w:rPr>
      </w:pPr>
    </w:p>
    <w:p w14:paraId="23075324" w14:textId="2CE329F1" w:rsidR="00666244" w:rsidRDefault="004B14C9" w:rsidP="00697DCB">
      <w:pPr>
        <w:widowControl w:val="0"/>
        <w:autoSpaceDE w:val="0"/>
        <w:autoSpaceDN w:val="0"/>
        <w:adjustRightInd w:val="0"/>
        <w:rPr>
          <w:rFonts w:ascii="Helvetica" w:hAnsi="Helvetica" w:cs="Helvetica"/>
          <w:kern w:val="1"/>
          <w:u w:color="A40800"/>
        </w:rPr>
      </w:pPr>
      <w:r>
        <w:rPr>
          <w:rFonts w:ascii="Helvetica" w:hAnsi="Helvetica" w:cs="Helvetica"/>
          <w:noProof/>
          <w:kern w:val="1"/>
          <w:u w:color="A40800"/>
        </w:rPr>
        <w:drawing>
          <wp:inline distT="0" distB="0" distL="0" distR="0" wp14:anchorId="555E8F5B" wp14:editId="34AEB1AE">
            <wp:extent cx="5967730" cy="5159375"/>
            <wp:effectExtent l="0" t="0" r="1270" b="0"/>
            <wp:docPr id="4" name="Image 4" descr="Macintosh HD:Users:jsguillemare:Desktop:Capture d’écran 2015-07-13 à 14.2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sguillemare:Desktop:Capture d’écran 2015-07-13 à 14.22.0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7730" cy="5159375"/>
                    </a:xfrm>
                    <a:prstGeom prst="rect">
                      <a:avLst/>
                    </a:prstGeom>
                    <a:noFill/>
                    <a:ln>
                      <a:noFill/>
                    </a:ln>
                  </pic:spPr>
                </pic:pic>
              </a:graphicData>
            </a:graphic>
          </wp:inline>
        </w:drawing>
      </w:r>
    </w:p>
    <w:p w14:paraId="49A8CB97" w14:textId="2BA51246" w:rsidR="004B14C9" w:rsidRDefault="004D5381" w:rsidP="00697DCB">
      <w:pPr>
        <w:widowControl w:val="0"/>
        <w:autoSpaceDE w:val="0"/>
        <w:autoSpaceDN w:val="0"/>
        <w:adjustRightInd w:val="0"/>
        <w:rPr>
          <w:rFonts w:ascii="Helvetica" w:hAnsi="Helvetica" w:cs="Helvetica"/>
          <w:kern w:val="1"/>
          <w:u w:color="A40800"/>
        </w:rPr>
      </w:pPr>
      <w:r>
        <w:rPr>
          <w:noProof/>
        </w:rPr>
        <mc:AlternateContent>
          <mc:Choice Requires="wps">
            <w:drawing>
              <wp:anchor distT="0" distB="0" distL="114300" distR="114300" simplePos="0" relativeHeight="251659264" behindDoc="0" locked="0" layoutInCell="1" allowOverlap="1" wp14:anchorId="76BACD86" wp14:editId="776B77D0">
                <wp:simplePos x="0" y="0"/>
                <wp:positionH relativeFrom="column">
                  <wp:posOffset>0</wp:posOffset>
                </wp:positionH>
                <wp:positionV relativeFrom="paragraph">
                  <wp:posOffset>0</wp:posOffset>
                </wp:positionV>
                <wp:extent cx="297815" cy="269875"/>
                <wp:effectExtent l="0" t="0" r="0" b="0"/>
                <wp:wrapThrough wrapText="bothSides">
                  <wp:wrapPolygon edited="0">
                    <wp:start x="0" y="0"/>
                    <wp:lineTo x="0" y="0"/>
                    <wp:lineTo x="0" y="0"/>
                  </wp:wrapPolygon>
                </wp:wrapThrough>
                <wp:docPr id="6" name="Zone de texte 6"/>
                <wp:cNvGraphicFramePr/>
                <a:graphic xmlns:a="http://schemas.openxmlformats.org/drawingml/2006/main">
                  <a:graphicData uri="http://schemas.microsoft.com/office/word/2010/wordprocessingShape">
                    <wps:wsp>
                      <wps:cNvSpPr txBox="1"/>
                      <wps:spPr>
                        <a:xfrm>
                          <a:off x="0" y="0"/>
                          <a:ext cx="297815" cy="269875"/>
                        </a:xfrm>
                        <a:prstGeom prst="rect">
                          <a:avLst/>
                        </a:prstGeom>
                        <a:noFill/>
                        <a:ln>
                          <a:noFill/>
                        </a:ln>
                        <a:effectLst/>
                        <a:extLst>
                          <a:ext uri="{C572A759-6A51-4108-AA02-DFA0A04FC94B}">
                            <ma14:wrappingTextBoxFlag xmlns:ma14="http://schemas.microsoft.com/office/mac/drawingml/2011/main"/>
                          </a:ext>
                        </a:extLst>
                      </wps:spPr>
                      <wps:txbx>
                        <w:txbxContent>
                          <w:p w14:paraId="5587CC15" w14:textId="77777777" w:rsidR="00327DE8" w:rsidRDefault="00327DE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Zone de texte 6" o:spid="_x0000_s1026" type="#_x0000_t202" style="position:absolute;margin-left:0;margin-top:0;width:23.45pt;height:21.2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" filled="f" stroked="f">
                <v:textbox style="mso-fit-shape-to-text:t">
                  <w:txbxContent>
                    <w:p w14:paraId="5587CC15" w14:textId="77777777" w:rsidR="00FB35E0" w:rsidRDefault="00FB35E0"/>
                  </w:txbxContent>
                </v:textbox>
                <w10:wrap type="through"/>
              </v:shape>
            </w:pict>
          </mc:Fallback>
        </mc:AlternateContent>
      </w:r>
    </w:p>
    <w:p w14:paraId="6B0D586E" w14:textId="77777777" w:rsidR="00697DCB" w:rsidRDefault="00697DCB" w:rsidP="00697D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Verdana"/>
          <w:kern w:val="1"/>
          <w:u w:color="A40800"/>
        </w:rPr>
      </w:pPr>
      <w:r>
        <w:rPr>
          <w:rFonts w:ascii="Verdana" w:hAnsi="Verdana" w:cs="Verdana"/>
          <w:kern w:val="1"/>
          <w:u w:color="A40800"/>
        </w:rPr>
        <w:t>Code client : 766521172</w:t>
      </w:r>
    </w:p>
    <w:p w14:paraId="7A065152" w14:textId="77777777" w:rsidR="00697DCB" w:rsidRDefault="00697DCB" w:rsidP="00697D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Verdana"/>
          <w:kern w:val="1"/>
          <w:u w:color="A40800"/>
        </w:rPr>
      </w:pPr>
      <w:r>
        <w:rPr>
          <w:rFonts w:ascii="Verdana" w:hAnsi="Verdana" w:cs="Verdana"/>
          <w:kern w:val="1"/>
          <w:u w:color="A40800"/>
        </w:rPr>
        <w:t>Référence client ou NIC-</w:t>
      </w:r>
      <w:proofErr w:type="spellStart"/>
      <w:r>
        <w:rPr>
          <w:rFonts w:ascii="Verdana" w:hAnsi="Verdana" w:cs="Verdana"/>
          <w:kern w:val="1"/>
          <w:u w:color="A40800"/>
        </w:rPr>
        <w:t>handle</w:t>
      </w:r>
      <w:proofErr w:type="spellEnd"/>
      <w:r>
        <w:rPr>
          <w:rFonts w:ascii="Verdana" w:hAnsi="Verdana" w:cs="Verdana"/>
          <w:kern w:val="1"/>
          <w:u w:color="A40800"/>
        </w:rPr>
        <w:t xml:space="preserve"> : </w:t>
      </w:r>
      <w:r>
        <w:rPr>
          <w:rFonts w:ascii="Verdana" w:hAnsi="Verdana" w:cs="Verdana"/>
          <w:b/>
          <w:bCs/>
          <w:kern w:val="1"/>
          <w:u w:color="A40800"/>
        </w:rPr>
        <w:t>LA21172-OVH</w:t>
      </w:r>
      <w:r>
        <w:rPr>
          <w:rFonts w:ascii="Verdana" w:hAnsi="Verdana" w:cs="Verdana"/>
          <w:kern w:val="1"/>
          <w:u w:color="A40800"/>
        </w:rPr>
        <w:t xml:space="preserve"> (LA -&gt;</w:t>
      </w:r>
      <w:proofErr w:type="spellStart"/>
      <w:r>
        <w:rPr>
          <w:rFonts w:ascii="Verdana" w:hAnsi="Verdana" w:cs="Verdana"/>
          <w:kern w:val="1"/>
          <w:u w:color="A40800"/>
        </w:rPr>
        <w:t>Larena</w:t>
      </w:r>
      <w:proofErr w:type="spellEnd"/>
      <w:r>
        <w:rPr>
          <w:rFonts w:ascii="Verdana" w:hAnsi="Verdana" w:cs="Verdana"/>
          <w:kern w:val="1"/>
          <w:u w:color="A40800"/>
        </w:rPr>
        <w:t>)</w:t>
      </w:r>
    </w:p>
    <w:p w14:paraId="5F6A9D37" w14:textId="77777777" w:rsidR="00697DCB" w:rsidRDefault="00697DCB" w:rsidP="00697D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Verdana"/>
          <w:kern w:val="1"/>
          <w:u w:color="A40800"/>
        </w:rPr>
      </w:pPr>
      <w:r>
        <w:rPr>
          <w:rFonts w:ascii="Verdana" w:hAnsi="Verdana" w:cs="Verdana"/>
          <w:kern w:val="1"/>
          <w:u w:color="A40800"/>
        </w:rPr>
        <w:t xml:space="preserve">Mot de passe : </w:t>
      </w:r>
      <w:r>
        <w:rPr>
          <w:rFonts w:ascii="Verdana" w:hAnsi="Verdana" w:cs="Verdana"/>
          <w:b/>
          <w:bCs/>
          <w:kern w:val="1"/>
          <w:u w:color="A40800"/>
        </w:rPr>
        <w:t>ge-Ne-A77</w:t>
      </w:r>
    </w:p>
    <w:p w14:paraId="181E2C83" w14:textId="77777777" w:rsidR="00697DCB" w:rsidRDefault="00697DCB" w:rsidP="00697D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Verdana"/>
          <w:kern w:val="1"/>
          <w:u w:color="A40800"/>
        </w:rPr>
      </w:pPr>
    </w:p>
    <w:p w14:paraId="589E55C9" w14:textId="77777777" w:rsidR="00697DCB" w:rsidRDefault="00697DCB" w:rsidP="00697D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Verdana"/>
          <w:kern w:val="1"/>
          <w:u w:color="A40800"/>
        </w:rPr>
      </w:pPr>
      <w:r>
        <w:rPr>
          <w:rFonts w:ascii="Verdana" w:hAnsi="Verdana" w:cs="Verdana"/>
          <w:kern w:val="1"/>
          <w:u w:color="A40800"/>
        </w:rPr>
        <w:t>Code client : 658630830</w:t>
      </w:r>
    </w:p>
    <w:p w14:paraId="4D4DE2B3" w14:textId="77777777" w:rsidR="00697DCB" w:rsidRDefault="00697DCB" w:rsidP="00697D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Verdana"/>
          <w:kern w:val="1"/>
          <w:u w:color="A40800"/>
        </w:rPr>
      </w:pPr>
      <w:r>
        <w:rPr>
          <w:rFonts w:ascii="Verdana" w:hAnsi="Verdana" w:cs="Verdana"/>
          <w:kern w:val="1"/>
          <w:u w:color="A40800"/>
        </w:rPr>
        <w:t>Référence client ou NIC-</w:t>
      </w:r>
      <w:proofErr w:type="spellStart"/>
      <w:r>
        <w:rPr>
          <w:rFonts w:ascii="Verdana" w:hAnsi="Verdana" w:cs="Verdana"/>
          <w:kern w:val="1"/>
          <w:u w:color="A40800"/>
        </w:rPr>
        <w:t>handle</w:t>
      </w:r>
      <w:proofErr w:type="spellEnd"/>
      <w:r>
        <w:rPr>
          <w:rFonts w:ascii="Verdana" w:hAnsi="Verdana" w:cs="Verdana"/>
          <w:kern w:val="1"/>
          <w:u w:color="A40800"/>
        </w:rPr>
        <w:t xml:space="preserve"> : </w:t>
      </w:r>
      <w:r>
        <w:rPr>
          <w:rFonts w:ascii="Verdana" w:hAnsi="Verdana" w:cs="Verdana"/>
          <w:b/>
          <w:bCs/>
          <w:kern w:val="1"/>
          <w:u w:color="A40800"/>
        </w:rPr>
        <w:t>AV30830-OVH</w:t>
      </w:r>
      <w:r>
        <w:rPr>
          <w:rFonts w:ascii="Verdana" w:hAnsi="Verdana" w:cs="Verdana"/>
          <w:kern w:val="1"/>
          <w:u w:color="A40800"/>
        </w:rPr>
        <w:t xml:space="preserve"> (AV -&gt; Asselin Valérie)</w:t>
      </w:r>
    </w:p>
    <w:p w14:paraId="3FFECF55" w14:textId="77777777" w:rsidR="00697DCB" w:rsidRDefault="00697DCB" w:rsidP="00697D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Verdana"/>
          <w:kern w:val="1"/>
          <w:u w:color="A40800"/>
        </w:rPr>
      </w:pPr>
      <w:r>
        <w:rPr>
          <w:rFonts w:ascii="Verdana" w:hAnsi="Verdana" w:cs="Verdana"/>
          <w:kern w:val="1"/>
          <w:u w:color="A40800"/>
        </w:rPr>
        <w:t xml:space="preserve">Mot de passe : </w:t>
      </w:r>
      <w:r>
        <w:rPr>
          <w:rFonts w:ascii="Verdana" w:hAnsi="Verdana" w:cs="Verdana"/>
          <w:b/>
          <w:bCs/>
          <w:kern w:val="1"/>
          <w:u w:color="A40800"/>
        </w:rPr>
        <w:t>GENEA_77</w:t>
      </w:r>
    </w:p>
    <w:p w14:paraId="2D64D5B5" w14:textId="77777777" w:rsidR="00697DCB" w:rsidRDefault="00697DCB" w:rsidP="00697DCB">
      <w:pPr>
        <w:widowControl w:val="0"/>
        <w:autoSpaceDE w:val="0"/>
        <w:autoSpaceDN w:val="0"/>
        <w:adjustRightInd w:val="0"/>
        <w:rPr>
          <w:rFonts w:ascii="Verdana" w:hAnsi="Verdana" w:cs="Verdana"/>
          <w:u w:color="A40800"/>
        </w:rPr>
      </w:pPr>
    </w:p>
    <w:p w14:paraId="106754D4" w14:textId="77777777" w:rsidR="00697DCB" w:rsidRDefault="00697DCB" w:rsidP="00697DCB">
      <w:pPr>
        <w:widowControl w:val="0"/>
        <w:autoSpaceDE w:val="0"/>
        <w:autoSpaceDN w:val="0"/>
        <w:adjustRightInd w:val="0"/>
        <w:rPr>
          <w:rFonts w:ascii="Verdana" w:hAnsi="Verdana" w:cs="Verdana"/>
          <w:u w:color="A40800"/>
        </w:rPr>
      </w:pPr>
      <w:r>
        <w:rPr>
          <w:rFonts w:ascii="Verdana" w:hAnsi="Verdana" w:cs="Verdana"/>
          <w:u w:color="A40800"/>
        </w:rPr>
        <w:t xml:space="preserve">Nom de la base de données : </w:t>
      </w:r>
      <w:proofErr w:type="spellStart"/>
      <w:r>
        <w:rPr>
          <w:rFonts w:ascii="Verdana" w:hAnsi="Verdana" w:cs="Verdana"/>
          <w:b/>
          <w:bCs/>
          <w:u w:color="A40800"/>
        </w:rPr>
        <w:t>larenafrxzlrnaea</w:t>
      </w:r>
      <w:proofErr w:type="spellEnd"/>
    </w:p>
    <w:p w14:paraId="672DF4D9" w14:textId="77777777" w:rsidR="00697DCB" w:rsidRDefault="00697DCB" w:rsidP="00697DCB">
      <w:pPr>
        <w:widowControl w:val="0"/>
        <w:autoSpaceDE w:val="0"/>
        <w:autoSpaceDN w:val="0"/>
        <w:adjustRightInd w:val="0"/>
        <w:rPr>
          <w:rFonts w:ascii="Verdana" w:hAnsi="Verdana" w:cs="Verdana"/>
          <w:u w:color="A40800"/>
        </w:rPr>
      </w:pPr>
      <w:r>
        <w:rPr>
          <w:rFonts w:ascii="Verdana" w:hAnsi="Verdana" w:cs="Verdana"/>
          <w:u w:color="A40800"/>
        </w:rPr>
        <w:t xml:space="preserve">Login ou utilisateur : </w:t>
      </w:r>
      <w:proofErr w:type="spellStart"/>
      <w:r>
        <w:rPr>
          <w:rFonts w:ascii="Verdana" w:hAnsi="Verdana" w:cs="Verdana"/>
          <w:b/>
          <w:bCs/>
          <w:u w:color="A40800"/>
        </w:rPr>
        <w:t>larenafrxz</w:t>
      </w:r>
      <w:proofErr w:type="spellEnd"/>
    </w:p>
    <w:p w14:paraId="69170CA2" w14:textId="77777777" w:rsidR="00697DCB" w:rsidRDefault="00697DCB" w:rsidP="00697DCB">
      <w:pPr>
        <w:widowControl w:val="0"/>
        <w:autoSpaceDE w:val="0"/>
        <w:autoSpaceDN w:val="0"/>
        <w:adjustRightInd w:val="0"/>
        <w:rPr>
          <w:rFonts w:ascii="Verdana" w:hAnsi="Verdana" w:cs="Verdana"/>
          <w:u w:color="A40800"/>
        </w:rPr>
      </w:pPr>
      <w:r>
        <w:rPr>
          <w:rFonts w:ascii="Verdana" w:hAnsi="Verdana" w:cs="Verdana"/>
          <w:u w:color="A40800"/>
        </w:rPr>
        <w:t xml:space="preserve">Mot de passe : </w:t>
      </w:r>
      <w:r>
        <w:rPr>
          <w:rFonts w:ascii="Verdana" w:hAnsi="Verdana" w:cs="Verdana"/>
          <w:b/>
          <w:bCs/>
          <w:u w:color="A40800"/>
        </w:rPr>
        <w:t>ge-Ne-A77</w:t>
      </w:r>
    </w:p>
    <w:p w14:paraId="344CA0F5" w14:textId="77777777" w:rsidR="00697DCB" w:rsidRDefault="00697DCB" w:rsidP="00697DCB">
      <w:pPr>
        <w:widowControl w:val="0"/>
        <w:autoSpaceDE w:val="0"/>
        <w:autoSpaceDN w:val="0"/>
        <w:adjustRightInd w:val="0"/>
        <w:rPr>
          <w:rFonts w:ascii="Verdana" w:hAnsi="Verdana" w:cs="Verdana"/>
          <w:u w:color="A40800"/>
        </w:rPr>
      </w:pPr>
    </w:p>
    <w:p w14:paraId="082A25FE" w14:textId="77777777" w:rsidR="00211B6C" w:rsidRDefault="00FB35E0" w:rsidP="00FB35E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Verdana"/>
          <w:kern w:val="1"/>
          <w:u w:color="A40800"/>
        </w:rPr>
      </w:pPr>
      <w:r>
        <w:rPr>
          <w:rFonts w:ascii="Verdana" w:hAnsi="Verdana" w:cs="Verdana"/>
          <w:noProof/>
          <w:kern w:val="1"/>
          <w:u w:color="A40800"/>
        </w:rPr>
        <w:drawing>
          <wp:inline distT="0" distB="0" distL="0" distR="0" wp14:anchorId="41EE7488" wp14:editId="73F96935">
            <wp:extent cx="5967730" cy="3763645"/>
            <wp:effectExtent l="0" t="0" r="1270" b="0"/>
            <wp:docPr id="13" name="Image 13" descr="Macintosh HD:Users:jsguillemare:Desktop:Capture d’écran 2015-07-13 à 14.4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sguillemare:Desktop:Capture d’écran 2015-07-13 à 14.44.0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7730" cy="3763645"/>
                    </a:xfrm>
                    <a:prstGeom prst="rect">
                      <a:avLst/>
                    </a:prstGeom>
                    <a:noFill/>
                    <a:ln>
                      <a:noFill/>
                    </a:ln>
                  </pic:spPr>
                </pic:pic>
              </a:graphicData>
            </a:graphic>
          </wp:inline>
        </w:drawing>
      </w:r>
      <w:r w:rsidRPr="00FB35E0">
        <w:rPr>
          <w:rFonts w:ascii="Verdana" w:hAnsi="Verdana" w:cs="Verdana"/>
          <w:kern w:val="1"/>
          <w:u w:color="A40800"/>
        </w:rPr>
        <w:t xml:space="preserve"> </w:t>
      </w:r>
    </w:p>
    <w:p w14:paraId="2670415F" w14:textId="77777777" w:rsidR="00211B6C" w:rsidRDefault="00211B6C" w:rsidP="00FB35E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Verdana"/>
          <w:kern w:val="1"/>
          <w:u w:color="A40800"/>
        </w:rPr>
      </w:pPr>
    </w:p>
    <w:p w14:paraId="39B458A7" w14:textId="5400314D" w:rsidR="00FB35E0" w:rsidRDefault="00FB35E0" w:rsidP="00FB35E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Verdana"/>
          <w:kern w:val="1"/>
          <w:u w:color="A40800"/>
        </w:rPr>
      </w:pPr>
      <w:r>
        <w:rPr>
          <w:rFonts w:ascii="Verdana" w:hAnsi="Verdana" w:cs="Verdana"/>
          <w:kern w:val="1"/>
          <w:u w:color="A40800"/>
        </w:rPr>
        <w:t xml:space="preserve">La sélection du nom de domaine dans colonne de gauche sous la rubrique Domaines (1) affiche les informations </w:t>
      </w:r>
      <w:r w:rsidR="00211B6C">
        <w:rPr>
          <w:rFonts w:ascii="Verdana" w:hAnsi="Verdana" w:cs="Verdana"/>
          <w:kern w:val="1"/>
          <w:u w:color="A40800"/>
        </w:rPr>
        <w:t>pouvant être paramétrées.</w:t>
      </w:r>
    </w:p>
    <w:p w14:paraId="301F12F8" w14:textId="77777777" w:rsidR="00FB35E0" w:rsidRDefault="00FB35E0" w:rsidP="00FB35E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Verdana"/>
          <w:kern w:val="1"/>
          <w:u w:color="A40800"/>
        </w:rPr>
      </w:pPr>
    </w:p>
    <w:p w14:paraId="5630840C" w14:textId="7B55083E" w:rsidR="00211B6C" w:rsidRPr="00211B6C" w:rsidRDefault="00FB35E0" w:rsidP="00211B6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Verdana"/>
          <w:b/>
          <w:noProof/>
          <w:color w:val="EEECE1" w:themeColor="background2"/>
          <w:sz w:val="72"/>
          <w:szCs w:val="72"/>
          <w:u w:color="A4080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Verdana" w:hAnsi="Verdana" w:cs="Verdana"/>
          <w:noProof/>
          <w:kern w:val="1"/>
          <w:u w:color="A40800"/>
        </w:rPr>
        <w:drawing>
          <wp:inline distT="0" distB="0" distL="0" distR="0" wp14:anchorId="219EC90B" wp14:editId="672E5A42">
            <wp:extent cx="5958205" cy="3724910"/>
            <wp:effectExtent l="0" t="0" r="10795" b="8890"/>
            <wp:docPr id="14" name="Image 14" descr="Macintosh HD:Users:jsguillemare:Desktop:Capture d’écran 2015-07-13 à 14.4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sguillemare:Desktop:Capture d’écran 2015-07-13 à 14.47.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8205" cy="3724910"/>
                    </a:xfrm>
                    <a:prstGeom prst="rect">
                      <a:avLst/>
                    </a:prstGeom>
                    <a:noFill/>
                    <a:ln>
                      <a:noFill/>
                    </a:ln>
                  </pic:spPr>
                </pic:pic>
              </a:graphicData>
            </a:graphic>
          </wp:inline>
        </w:drawing>
      </w:r>
    </w:p>
    <w:p w14:paraId="7AC7A560" w14:textId="69B09A6D" w:rsidR="00697DCB" w:rsidRDefault="00013371" w:rsidP="00697DCB">
      <w:pPr>
        <w:widowControl w:val="0"/>
        <w:autoSpaceDE w:val="0"/>
        <w:autoSpaceDN w:val="0"/>
        <w:adjustRightInd w:val="0"/>
        <w:rPr>
          <w:rFonts w:ascii="Verdana" w:hAnsi="Verdana" w:cs="Verdana"/>
          <w:u w:color="A40800"/>
        </w:rPr>
      </w:pPr>
      <w:r>
        <w:rPr>
          <w:rFonts w:ascii="Verdana" w:hAnsi="Verdana" w:cs="Verdana"/>
          <w:u w:color="A40800"/>
        </w:rPr>
        <w:t>Onglet Emails : p</w:t>
      </w:r>
      <w:r w:rsidR="00521DF9">
        <w:rPr>
          <w:rFonts w:ascii="Verdana" w:hAnsi="Verdana" w:cs="Verdana"/>
          <w:u w:color="A40800"/>
        </w:rPr>
        <w:t>our créer</w:t>
      </w:r>
      <w:r>
        <w:rPr>
          <w:rFonts w:ascii="Verdana" w:hAnsi="Verdana" w:cs="Verdana"/>
          <w:u w:color="A40800"/>
        </w:rPr>
        <w:t xml:space="preserve"> une adresse mail @larena77.fr</w:t>
      </w:r>
      <w:r w:rsidR="00521DF9">
        <w:rPr>
          <w:rFonts w:ascii="Verdana" w:hAnsi="Verdana" w:cs="Verdana"/>
          <w:u w:color="A40800"/>
        </w:rPr>
        <w:t xml:space="preserve"> </w:t>
      </w:r>
    </w:p>
    <w:p w14:paraId="5DCC08C8" w14:textId="7779D6D1" w:rsidR="00521DF9" w:rsidRDefault="00211B6C" w:rsidP="00697DCB">
      <w:pPr>
        <w:widowControl w:val="0"/>
        <w:autoSpaceDE w:val="0"/>
        <w:autoSpaceDN w:val="0"/>
        <w:adjustRightInd w:val="0"/>
        <w:rPr>
          <w:rFonts w:ascii="Verdana" w:hAnsi="Verdana" w:cs="Verdana"/>
          <w:u w:color="A40800"/>
        </w:rPr>
      </w:pPr>
      <w:r>
        <w:rPr>
          <w:rFonts w:ascii="Verdana" w:hAnsi="Verdana" w:cs="Verdana"/>
          <w:noProof/>
          <w:u w:color="A40800"/>
        </w:rPr>
        <w:drawing>
          <wp:inline distT="0" distB="0" distL="0" distR="0" wp14:anchorId="24BCA67A" wp14:editId="6F68FCD0">
            <wp:extent cx="5400000" cy="4328389"/>
            <wp:effectExtent l="0" t="0" r="10795" b="0"/>
            <wp:docPr id="15" name="Image 15" descr="Macintosh HD:Users:jsguillemare:Desktop:Capture d’écran 2015-07-13 à 14.5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sguillemare:Desktop:Capture d’écran 2015-07-13 à 14.51.4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0" cy="4328389"/>
                    </a:xfrm>
                    <a:prstGeom prst="rect">
                      <a:avLst/>
                    </a:prstGeom>
                    <a:noFill/>
                    <a:ln>
                      <a:noFill/>
                    </a:ln>
                  </pic:spPr>
                </pic:pic>
              </a:graphicData>
            </a:graphic>
          </wp:inline>
        </w:drawing>
      </w:r>
    </w:p>
    <w:p w14:paraId="29B7A02A" w14:textId="3C598A36" w:rsidR="00521DF9" w:rsidRDefault="00521DF9" w:rsidP="00697DCB">
      <w:pPr>
        <w:widowControl w:val="0"/>
        <w:autoSpaceDE w:val="0"/>
        <w:autoSpaceDN w:val="0"/>
        <w:adjustRightInd w:val="0"/>
        <w:rPr>
          <w:rFonts w:ascii="Verdana" w:hAnsi="Verdana" w:cs="Verdana"/>
          <w:u w:color="A40800"/>
        </w:rPr>
      </w:pPr>
      <w:r>
        <w:rPr>
          <w:rFonts w:ascii="Verdana" w:hAnsi="Verdana" w:cs="Verdana"/>
          <w:u w:color="A40800"/>
        </w:rPr>
        <w:t>Bouton</w:t>
      </w:r>
      <w:r w:rsidR="00013371">
        <w:rPr>
          <w:rFonts w:ascii="Verdana" w:hAnsi="Verdana" w:cs="Verdana"/>
          <w:u w:color="A40800"/>
        </w:rPr>
        <w:t> : A</w:t>
      </w:r>
      <w:r>
        <w:rPr>
          <w:rFonts w:ascii="Verdana" w:hAnsi="Verdana" w:cs="Verdana"/>
          <w:u w:color="A40800"/>
        </w:rPr>
        <w:t>jouter un compte</w:t>
      </w:r>
      <w:r w:rsidR="00B803F9">
        <w:rPr>
          <w:rFonts w:ascii="Verdana" w:hAnsi="Verdana" w:cs="Verdana"/>
          <w:u w:color="A40800"/>
        </w:rPr>
        <w:t xml:space="preserve"> </w:t>
      </w:r>
    </w:p>
    <w:p w14:paraId="4B6E09B1" w14:textId="7B04F07C" w:rsidR="00211B6C" w:rsidRDefault="00521DF9" w:rsidP="00697DCB">
      <w:pPr>
        <w:widowControl w:val="0"/>
        <w:autoSpaceDE w:val="0"/>
        <w:autoSpaceDN w:val="0"/>
        <w:adjustRightInd w:val="0"/>
        <w:rPr>
          <w:rFonts w:ascii="Verdana" w:hAnsi="Verdana" w:cs="Verdana"/>
          <w:u w:color="A40800"/>
        </w:rPr>
      </w:pPr>
      <w:r>
        <w:rPr>
          <w:rFonts w:ascii="Verdana" w:hAnsi="Verdana" w:cs="Verdana"/>
          <w:noProof/>
          <w:u w:color="A40800"/>
        </w:rPr>
        <w:drawing>
          <wp:inline distT="0" distB="0" distL="0" distR="0" wp14:anchorId="199B1F82" wp14:editId="36185044">
            <wp:extent cx="4176000" cy="3253085"/>
            <wp:effectExtent l="0" t="0" r="0" b="0"/>
            <wp:docPr id="5" name="Image 5" descr="Macintosh HD:Users:jsguillemare:Desktop:Capture d’écran 2015-07-13 à 15.0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sguillemare:Desktop:Capture d’écran 2015-07-13 à 15.05.4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6000" cy="3253085"/>
                    </a:xfrm>
                    <a:prstGeom prst="rect">
                      <a:avLst/>
                    </a:prstGeom>
                    <a:noFill/>
                    <a:ln>
                      <a:noFill/>
                    </a:ln>
                  </pic:spPr>
                </pic:pic>
              </a:graphicData>
            </a:graphic>
          </wp:inline>
        </w:drawing>
      </w:r>
    </w:p>
    <w:p w14:paraId="078AAF99" w14:textId="77777777" w:rsidR="00521DF9" w:rsidRDefault="00521DF9" w:rsidP="00697DCB">
      <w:pPr>
        <w:widowControl w:val="0"/>
        <w:autoSpaceDE w:val="0"/>
        <w:autoSpaceDN w:val="0"/>
        <w:adjustRightInd w:val="0"/>
        <w:rPr>
          <w:rFonts w:ascii="Verdana" w:hAnsi="Verdana" w:cs="Verdana"/>
          <w:u w:color="A40800"/>
        </w:rPr>
      </w:pPr>
    </w:p>
    <w:p w14:paraId="0CB88256" w14:textId="78FB8554" w:rsidR="00013371" w:rsidRDefault="00013371" w:rsidP="00013371">
      <w:pPr>
        <w:widowControl w:val="0"/>
        <w:autoSpaceDE w:val="0"/>
        <w:autoSpaceDN w:val="0"/>
        <w:adjustRightInd w:val="0"/>
        <w:rPr>
          <w:rFonts w:ascii="Verdana" w:hAnsi="Verdana" w:cs="Verdana"/>
          <w:u w:color="A40800"/>
        </w:rPr>
      </w:pPr>
      <w:r>
        <w:rPr>
          <w:rFonts w:ascii="Verdana" w:hAnsi="Verdana" w:cs="Verdana"/>
          <w:u w:color="A40800"/>
        </w:rPr>
        <w:t>Bouton : Gestion des redirections</w:t>
      </w:r>
    </w:p>
    <w:p w14:paraId="6E7F3F72" w14:textId="2F4D215A" w:rsidR="00521DF9" w:rsidRDefault="00521DF9" w:rsidP="00697DCB">
      <w:pPr>
        <w:widowControl w:val="0"/>
        <w:autoSpaceDE w:val="0"/>
        <w:autoSpaceDN w:val="0"/>
        <w:adjustRightInd w:val="0"/>
        <w:rPr>
          <w:rFonts w:ascii="Verdana" w:hAnsi="Verdana" w:cs="Verdana"/>
          <w:u w:color="A40800"/>
        </w:rPr>
      </w:pPr>
      <w:r>
        <w:rPr>
          <w:rFonts w:ascii="Verdana" w:hAnsi="Verdana" w:cs="Verdana"/>
          <w:noProof/>
          <w:u w:color="A40800"/>
        </w:rPr>
        <w:drawing>
          <wp:inline distT="0" distB="0" distL="0" distR="0" wp14:anchorId="1D235F2F" wp14:editId="1ACC6BB8">
            <wp:extent cx="5958205" cy="4187190"/>
            <wp:effectExtent l="0" t="0" r="10795" b="3810"/>
            <wp:docPr id="7" name="Image 7" descr="Macintosh HD:Users:jsguillemare:Desktop:Capture d’écran 2015-07-13 à 15.0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sguillemare:Desktop:Capture d’écran 2015-07-13 à 15.06.4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8205" cy="4187190"/>
                    </a:xfrm>
                    <a:prstGeom prst="rect">
                      <a:avLst/>
                    </a:prstGeom>
                    <a:noFill/>
                    <a:ln>
                      <a:noFill/>
                    </a:ln>
                  </pic:spPr>
                </pic:pic>
              </a:graphicData>
            </a:graphic>
          </wp:inline>
        </w:drawing>
      </w:r>
    </w:p>
    <w:p w14:paraId="28A533A0" w14:textId="0F42F5DB" w:rsidR="00521DF9" w:rsidRDefault="00521DF9" w:rsidP="00697DCB">
      <w:pPr>
        <w:widowControl w:val="0"/>
        <w:autoSpaceDE w:val="0"/>
        <w:autoSpaceDN w:val="0"/>
        <w:adjustRightInd w:val="0"/>
        <w:rPr>
          <w:rFonts w:ascii="Verdana" w:hAnsi="Verdana" w:cs="Verdana"/>
          <w:u w:color="A40800"/>
        </w:rPr>
      </w:pPr>
      <w:r>
        <w:rPr>
          <w:rFonts w:ascii="Verdana" w:hAnsi="Verdana" w:cs="Verdana"/>
          <w:u w:color="A40800"/>
        </w:rPr>
        <w:t>Bouton</w:t>
      </w:r>
      <w:r w:rsidR="00013371">
        <w:rPr>
          <w:rFonts w:ascii="Verdana" w:hAnsi="Verdana" w:cs="Verdana"/>
          <w:u w:color="A40800"/>
        </w:rPr>
        <w:t xml:space="preserve"> : </w:t>
      </w:r>
      <w:r>
        <w:rPr>
          <w:rFonts w:ascii="Verdana" w:hAnsi="Verdana" w:cs="Verdana"/>
          <w:u w:color="A40800"/>
        </w:rPr>
        <w:t>Ajouter une redirection</w:t>
      </w:r>
    </w:p>
    <w:p w14:paraId="741EA4CC" w14:textId="75531FEA" w:rsidR="000528B4" w:rsidRDefault="00521DF9" w:rsidP="00E8445C">
      <w:pPr>
        <w:widowControl w:val="0"/>
        <w:autoSpaceDE w:val="0"/>
        <w:autoSpaceDN w:val="0"/>
        <w:adjustRightInd w:val="0"/>
        <w:rPr>
          <w:rFonts w:ascii="Verdana" w:hAnsi="Verdana" w:cs="Verdana"/>
          <w:u w:color="A40800"/>
        </w:rPr>
      </w:pPr>
      <w:r>
        <w:rPr>
          <w:rFonts w:ascii="Verdana" w:hAnsi="Verdana" w:cs="Verdana"/>
          <w:noProof/>
          <w:u w:color="A40800"/>
        </w:rPr>
        <w:drawing>
          <wp:inline distT="0" distB="0" distL="0" distR="0" wp14:anchorId="56FF41A6" wp14:editId="48B93C83">
            <wp:extent cx="5004000" cy="2889626"/>
            <wp:effectExtent l="0" t="0" r="0" b="6350"/>
            <wp:docPr id="8" name="Image 8" descr="Macintosh HD:Users:jsguillemare:Desktop:Capture d’écran 2015-07-13 à 15.0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sguillemare:Desktop:Capture d’écran 2015-07-13 à 15.07.5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4000" cy="2889626"/>
                    </a:xfrm>
                    <a:prstGeom prst="rect">
                      <a:avLst/>
                    </a:prstGeom>
                    <a:noFill/>
                    <a:ln>
                      <a:noFill/>
                    </a:ln>
                  </pic:spPr>
                </pic:pic>
              </a:graphicData>
            </a:graphic>
          </wp:inline>
        </w:drawing>
      </w:r>
    </w:p>
    <w:p w14:paraId="10FC59FC" w14:textId="77777777" w:rsidR="00E8445C" w:rsidRDefault="00E8445C" w:rsidP="00E8445C">
      <w:pPr>
        <w:widowControl w:val="0"/>
        <w:autoSpaceDE w:val="0"/>
        <w:autoSpaceDN w:val="0"/>
        <w:adjustRightInd w:val="0"/>
        <w:rPr>
          <w:rFonts w:ascii="Verdana" w:hAnsi="Verdana" w:cs="Verdana"/>
          <w:u w:color="A40800"/>
        </w:rPr>
      </w:pPr>
    </w:p>
    <w:p w14:paraId="262EED6A" w14:textId="77777777" w:rsidR="00E8445C" w:rsidRDefault="00E8445C">
      <w:pPr>
        <w:rPr>
          <w:rFonts w:ascii="Verdana" w:hAnsi="Verdana" w:cs="Verdana"/>
          <w:u w:color="A40800"/>
        </w:rPr>
      </w:pPr>
      <w:r>
        <w:rPr>
          <w:rFonts w:ascii="Verdana" w:hAnsi="Verdana" w:cs="Verdana"/>
          <w:u w:color="A40800"/>
        </w:rPr>
        <w:br w:type="page"/>
      </w:r>
    </w:p>
    <w:p w14:paraId="039662DB" w14:textId="1E43B2CC" w:rsidR="00E8445C" w:rsidRDefault="00E8445C" w:rsidP="00E8445C">
      <w:pPr>
        <w:widowControl w:val="0"/>
        <w:autoSpaceDE w:val="0"/>
        <w:autoSpaceDN w:val="0"/>
        <w:adjustRightInd w:val="0"/>
        <w:rPr>
          <w:rFonts w:ascii="Verdana" w:hAnsi="Verdana" w:cs="Verdana"/>
          <w:u w:color="A40800"/>
        </w:rPr>
      </w:pPr>
      <w:r>
        <w:rPr>
          <w:rFonts w:ascii="Verdana" w:hAnsi="Verdana" w:cs="Verdana"/>
          <w:u w:color="A40800"/>
        </w:rPr>
        <w:t>Bouton : Gestion des répondeurs</w:t>
      </w:r>
    </w:p>
    <w:p w14:paraId="288068D2" w14:textId="7680102A" w:rsidR="00E8445C" w:rsidRDefault="00E8445C">
      <w:pPr>
        <w:rPr>
          <w:rFonts w:ascii="Times" w:hAnsi="Times" w:cs="Times"/>
          <w:color w:val="0A52A1"/>
          <w:sz w:val="32"/>
          <w:szCs w:val="32"/>
          <w:u w:color="A40800"/>
        </w:rPr>
      </w:pPr>
      <w:r>
        <w:rPr>
          <w:rFonts w:ascii="Times" w:hAnsi="Times" w:cs="Times"/>
          <w:noProof/>
          <w:color w:val="0A52A1"/>
          <w:sz w:val="32"/>
          <w:szCs w:val="32"/>
          <w:u w:color="A40800"/>
        </w:rPr>
        <w:drawing>
          <wp:inline distT="0" distB="0" distL="0" distR="0" wp14:anchorId="3C92DC75" wp14:editId="1D8DDC2F">
            <wp:extent cx="5958205" cy="4032885"/>
            <wp:effectExtent l="0" t="0" r="10795" b="5715"/>
            <wp:docPr id="9" name="Image 9" descr="Macintosh HD:Users:jsguillemare:Desktop:Capture d’écran 2015-07-15 à 11.5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sguillemare:Desktop:Capture d’écran 2015-07-15 à 11.57.4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8205" cy="4032885"/>
                    </a:xfrm>
                    <a:prstGeom prst="rect">
                      <a:avLst/>
                    </a:prstGeom>
                    <a:noFill/>
                    <a:ln>
                      <a:noFill/>
                    </a:ln>
                  </pic:spPr>
                </pic:pic>
              </a:graphicData>
            </a:graphic>
          </wp:inline>
        </w:drawing>
      </w:r>
    </w:p>
    <w:p w14:paraId="15B85BA8" w14:textId="7F644B3B" w:rsidR="00A26993" w:rsidRDefault="00A26993" w:rsidP="00A26993">
      <w:pPr>
        <w:widowControl w:val="0"/>
        <w:autoSpaceDE w:val="0"/>
        <w:autoSpaceDN w:val="0"/>
        <w:adjustRightInd w:val="0"/>
        <w:rPr>
          <w:rFonts w:ascii="Verdana" w:hAnsi="Verdana" w:cs="Verdana"/>
          <w:u w:color="A40800"/>
        </w:rPr>
      </w:pPr>
      <w:r>
        <w:rPr>
          <w:rFonts w:ascii="Verdana" w:hAnsi="Verdana" w:cs="Verdana"/>
          <w:u w:color="A40800"/>
        </w:rPr>
        <w:t>Bouton : Ajouter un répondeur</w:t>
      </w:r>
    </w:p>
    <w:p w14:paraId="5CA0F068" w14:textId="69C0A9EF" w:rsidR="00A26993" w:rsidRDefault="00A26993" w:rsidP="00697DCB">
      <w:pPr>
        <w:widowControl w:val="0"/>
        <w:autoSpaceDE w:val="0"/>
        <w:autoSpaceDN w:val="0"/>
        <w:adjustRightInd w:val="0"/>
        <w:rPr>
          <w:rFonts w:ascii="Times" w:hAnsi="Times" w:cs="Times"/>
          <w:color w:val="0A52A1"/>
          <w:sz w:val="32"/>
          <w:szCs w:val="32"/>
          <w:u w:color="A40800"/>
        </w:rPr>
      </w:pPr>
      <w:r>
        <w:rPr>
          <w:rFonts w:ascii="Times" w:hAnsi="Times" w:cs="Times"/>
          <w:noProof/>
          <w:color w:val="0A52A1"/>
          <w:sz w:val="32"/>
          <w:szCs w:val="32"/>
          <w:u w:color="A40800"/>
        </w:rPr>
        <w:drawing>
          <wp:inline distT="0" distB="0" distL="0" distR="0" wp14:anchorId="34C90C39" wp14:editId="0B5E4F39">
            <wp:extent cx="3775082" cy="3708000"/>
            <wp:effectExtent l="0" t="0" r="9525" b="635"/>
            <wp:docPr id="10" name="Image 10" descr="Macintosh HD:Users:jsguillemare:Desktop:Capture d’écran 2015-07-15 à 11.5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sguillemare:Desktop:Capture d’écran 2015-07-15 à 11.52.3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5082" cy="3708000"/>
                    </a:xfrm>
                    <a:prstGeom prst="rect">
                      <a:avLst/>
                    </a:prstGeom>
                    <a:noFill/>
                    <a:ln>
                      <a:noFill/>
                    </a:ln>
                  </pic:spPr>
                </pic:pic>
              </a:graphicData>
            </a:graphic>
          </wp:inline>
        </w:drawing>
      </w:r>
    </w:p>
    <w:p w14:paraId="25339E59" w14:textId="674A5D44" w:rsidR="00A26993" w:rsidRDefault="00620F41" w:rsidP="00697DCB">
      <w:pPr>
        <w:widowControl w:val="0"/>
        <w:autoSpaceDE w:val="0"/>
        <w:autoSpaceDN w:val="0"/>
        <w:adjustRightInd w:val="0"/>
        <w:rPr>
          <w:rFonts w:ascii="Verdana" w:hAnsi="Verdana" w:cs="Verdana"/>
          <w:u w:color="A40800"/>
        </w:rPr>
      </w:pPr>
      <w:r>
        <w:rPr>
          <w:rFonts w:ascii="Verdana" w:hAnsi="Verdana" w:cs="Verdana"/>
          <w:u w:color="A40800"/>
        </w:rPr>
        <w:t>Onglet Mailing-</w:t>
      </w:r>
      <w:proofErr w:type="spellStart"/>
      <w:r>
        <w:rPr>
          <w:rFonts w:ascii="Verdana" w:hAnsi="Verdana" w:cs="Verdana"/>
          <w:u w:color="A40800"/>
        </w:rPr>
        <w:t>lists</w:t>
      </w:r>
      <w:proofErr w:type="spellEnd"/>
      <w:r>
        <w:rPr>
          <w:rFonts w:ascii="Verdana" w:hAnsi="Verdana" w:cs="Verdana"/>
          <w:u w:color="A40800"/>
        </w:rPr>
        <w:t xml:space="preserve"> : pour une Newsletter</w:t>
      </w:r>
    </w:p>
    <w:p w14:paraId="7C636217" w14:textId="0DDD38C3" w:rsidR="00620F41" w:rsidRDefault="00620F41" w:rsidP="00697DCB">
      <w:pPr>
        <w:widowControl w:val="0"/>
        <w:autoSpaceDE w:val="0"/>
        <w:autoSpaceDN w:val="0"/>
        <w:adjustRightInd w:val="0"/>
        <w:rPr>
          <w:rFonts w:ascii="Verdana" w:hAnsi="Verdana" w:cs="Verdana"/>
          <w:u w:color="A40800"/>
        </w:rPr>
      </w:pPr>
      <w:r>
        <w:rPr>
          <w:rFonts w:ascii="Verdana" w:hAnsi="Verdana" w:cs="Verdana"/>
          <w:noProof/>
          <w:u w:color="A40800"/>
        </w:rPr>
        <w:drawing>
          <wp:inline distT="0" distB="0" distL="0" distR="0" wp14:anchorId="077DE64E" wp14:editId="6D8E79A2">
            <wp:extent cx="5967730" cy="4283075"/>
            <wp:effectExtent l="0" t="0" r="1270" b="9525"/>
            <wp:docPr id="12" name="Image 12" descr="Macintosh HD:Users:jsguillemare:Desktop:Capture d’écran 2015-07-15 à 14.0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sguillemare:Desktop:Capture d’écran 2015-07-15 à 14.02.1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7730" cy="4283075"/>
                    </a:xfrm>
                    <a:prstGeom prst="rect">
                      <a:avLst/>
                    </a:prstGeom>
                    <a:noFill/>
                    <a:ln>
                      <a:noFill/>
                    </a:ln>
                  </pic:spPr>
                </pic:pic>
              </a:graphicData>
            </a:graphic>
          </wp:inline>
        </w:drawing>
      </w:r>
    </w:p>
    <w:p w14:paraId="2D8903D6" w14:textId="4B3F36D9" w:rsidR="00620F41" w:rsidRDefault="00620F41" w:rsidP="00620F41">
      <w:pPr>
        <w:widowControl w:val="0"/>
        <w:autoSpaceDE w:val="0"/>
        <w:autoSpaceDN w:val="0"/>
        <w:adjustRightInd w:val="0"/>
        <w:rPr>
          <w:rFonts w:ascii="Verdana" w:hAnsi="Verdana" w:cs="Verdana"/>
          <w:u w:color="A40800"/>
        </w:rPr>
      </w:pPr>
      <w:r>
        <w:rPr>
          <w:rFonts w:ascii="Verdana" w:hAnsi="Verdana" w:cs="Verdana"/>
          <w:u w:color="A40800"/>
        </w:rPr>
        <w:t>Bouton : Ajouter une mailing-</w:t>
      </w:r>
      <w:proofErr w:type="spellStart"/>
      <w:r>
        <w:rPr>
          <w:rFonts w:ascii="Verdana" w:hAnsi="Verdana" w:cs="Verdana"/>
          <w:u w:color="A40800"/>
        </w:rPr>
        <w:t>list</w:t>
      </w:r>
      <w:proofErr w:type="spellEnd"/>
    </w:p>
    <w:p w14:paraId="7AD73C85" w14:textId="77777777" w:rsidR="00620F41" w:rsidRDefault="00620F41" w:rsidP="00697DCB">
      <w:pPr>
        <w:widowControl w:val="0"/>
        <w:autoSpaceDE w:val="0"/>
        <w:autoSpaceDN w:val="0"/>
        <w:adjustRightInd w:val="0"/>
        <w:rPr>
          <w:rFonts w:ascii="Verdana" w:hAnsi="Verdana" w:cs="Verdana"/>
          <w:color w:val="FF0000"/>
          <w:u w:color="A40800"/>
        </w:rPr>
      </w:pPr>
    </w:p>
    <w:p w14:paraId="163A6D03" w14:textId="53280510" w:rsidR="00620F41" w:rsidRDefault="00620F41" w:rsidP="00620F41">
      <w:pPr>
        <w:widowControl w:val="0"/>
        <w:autoSpaceDE w:val="0"/>
        <w:autoSpaceDN w:val="0"/>
        <w:adjustRightInd w:val="0"/>
        <w:rPr>
          <w:rFonts w:ascii="Verdana" w:hAnsi="Verdana" w:cs="Verdana"/>
          <w:color w:val="FF0000"/>
          <w:u w:color="A40800"/>
        </w:rPr>
      </w:pPr>
      <w:r w:rsidRPr="00620F41">
        <w:rPr>
          <w:rFonts w:ascii="Verdana" w:hAnsi="Verdana" w:cs="Verdana"/>
          <w:color w:val="FF0000"/>
          <w:u w:color="A40800"/>
        </w:rPr>
        <w:t>A développer</w:t>
      </w:r>
    </w:p>
    <w:p w14:paraId="4C9475D6" w14:textId="77777777" w:rsidR="00620F41" w:rsidRDefault="00620F41" w:rsidP="00620F41">
      <w:pPr>
        <w:widowControl w:val="0"/>
        <w:autoSpaceDE w:val="0"/>
        <w:autoSpaceDN w:val="0"/>
        <w:adjustRightInd w:val="0"/>
        <w:rPr>
          <w:rFonts w:ascii="Times" w:hAnsi="Times" w:cs="Times"/>
          <w:color w:val="0A52A1"/>
          <w:sz w:val="32"/>
          <w:szCs w:val="32"/>
          <w:u w:color="A40800"/>
        </w:rPr>
      </w:pPr>
    </w:p>
    <w:p w14:paraId="5991276A" w14:textId="77777777" w:rsidR="001466C1" w:rsidRDefault="001466C1">
      <w:pPr>
        <w:rPr>
          <w:rFonts w:ascii="Verdana" w:hAnsi="Verdana" w:cs="Verdana"/>
          <w:kern w:val="1"/>
          <w:u w:color="A40800"/>
        </w:rPr>
      </w:pPr>
      <w:r>
        <w:rPr>
          <w:rFonts w:ascii="Verdana" w:hAnsi="Verdana" w:cs="Verdana"/>
          <w:kern w:val="1"/>
          <w:u w:color="A40800"/>
        </w:rPr>
        <w:br w:type="page"/>
      </w:r>
    </w:p>
    <w:p w14:paraId="4093BB66" w14:textId="5CE85EFE" w:rsidR="001466C1" w:rsidRDefault="00620F41">
      <w:pPr>
        <w:rPr>
          <w:rFonts w:ascii="Verdana" w:hAnsi="Verdana" w:cs="Verdana"/>
          <w:kern w:val="1"/>
          <w:u w:color="A40800"/>
        </w:rPr>
      </w:pPr>
      <w:r>
        <w:rPr>
          <w:rFonts w:ascii="Verdana" w:hAnsi="Verdana" w:cs="Verdana"/>
          <w:kern w:val="1"/>
          <w:u w:color="A40800"/>
        </w:rPr>
        <w:t>La sélection du nom de domaine dans colonne de gauche sous la rubrique Plateforme (1)</w:t>
      </w:r>
    </w:p>
    <w:p w14:paraId="44E73FAD" w14:textId="4B7E52AB" w:rsidR="00620F41" w:rsidRDefault="001466C1">
      <w:pPr>
        <w:rPr>
          <w:rFonts w:ascii="Times" w:hAnsi="Times" w:cs="Times"/>
          <w:color w:val="0A52A1"/>
          <w:sz w:val="32"/>
          <w:szCs w:val="32"/>
          <w:u w:color="A40800"/>
        </w:rPr>
      </w:pPr>
      <w:r>
        <w:rPr>
          <w:rFonts w:ascii="Times" w:hAnsi="Times" w:cs="Times"/>
          <w:noProof/>
          <w:color w:val="0A52A1"/>
          <w:sz w:val="32"/>
          <w:szCs w:val="32"/>
          <w:u w:color="A40800"/>
        </w:rPr>
        <w:drawing>
          <wp:inline distT="0" distB="0" distL="0" distR="0" wp14:anchorId="4C020B3B" wp14:editId="0C63D725">
            <wp:extent cx="4916130" cy="3600000"/>
            <wp:effectExtent l="0" t="0" r="12065" b="6985"/>
            <wp:docPr id="17" name="Image 17" descr="Macintosh HD:Users:jsguillemare:Desktop:Capture d’écran 2015-07-15 à 14.0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sguillemare:Desktop:Capture d’écran 2015-07-15 à 14.08.0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16130" cy="3600000"/>
                    </a:xfrm>
                    <a:prstGeom prst="rect">
                      <a:avLst/>
                    </a:prstGeom>
                    <a:noFill/>
                    <a:ln>
                      <a:noFill/>
                    </a:ln>
                  </pic:spPr>
                </pic:pic>
              </a:graphicData>
            </a:graphic>
          </wp:inline>
        </w:drawing>
      </w:r>
    </w:p>
    <w:p w14:paraId="1448B151" w14:textId="77777777" w:rsidR="001466C1" w:rsidRDefault="001466C1">
      <w:pPr>
        <w:rPr>
          <w:rFonts w:ascii="Verdana" w:hAnsi="Verdana" w:cs="Verdana"/>
          <w:kern w:val="1"/>
          <w:u w:color="A40800"/>
        </w:rPr>
      </w:pPr>
      <w:r>
        <w:rPr>
          <w:rFonts w:ascii="Verdana" w:hAnsi="Verdana" w:cs="Verdana"/>
          <w:kern w:val="1"/>
          <w:u w:color="A40800"/>
        </w:rPr>
        <w:t>Information sur l’espace disque utilisé</w:t>
      </w:r>
    </w:p>
    <w:p w14:paraId="43E031FB" w14:textId="77777777" w:rsidR="00DB61D3" w:rsidRDefault="00DB61D3">
      <w:pPr>
        <w:rPr>
          <w:rFonts w:ascii="Verdana" w:hAnsi="Verdana" w:cs="Verdana"/>
          <w:kern w:val="1"/>
          <w:u w:color="A40800"/>
        </w:rPr>
      </w:pPr>
    </w:p>
    <w:p w14:paraId="375850B7" w14:textId="77777777" w:rsidR="00DB61D3" w:rsidRDefault="001466C1" w:rsidP="00697DCB">
      <w:pPr>
        <w:widowControl w:val="0"/>
        <w:autoSpaceDE w:val="0"/>
        <w:autoSpaceDN w:val="0"/>
        <w:adjustRightInd w:val="0"/>
        <w:rPr>
          <w:rFonts w:ascii="Verdana" w:hAnsi="Verdana" w:cs="Verdana"/>
          <w:u w:color="A40800"/>
        </w:rPr>
      </w:pPr>
      <w:r>
        <w:rPr>
          <w:rFonts w:ascii="Verdana" w:hAnsi="Verdana" w:cs="Verdana"/>
          <w:u w:color="A40800"/>
        </w:rPr>
        <w:t>Onglet Courriel : pour modifier un compte (clic sur la roue crantée)</w:t>
      </w:r>
      <w:r>
        <w:rPr>
          <w:rFonts w:ascii="Times" w:hAnsi="Times" w:cs="Times"/>
          <w:noProof/>
          <w:color w:val="0A52A1"/>
          <w:sz w:val="32"/>
          <w:szCs w:val="32"/>
          <w:u w:color="A40800"/>
        </w:rPr>
        <w:drawing>
          <wp:inline distT="0" distB="0" distL="0" distR="0" wp14:anchorId="11B817C5" wp14:editId="61100727">
            <wp:extent cx="4932000" cy="3641049"/>
            <wp:effectExtent l="0" t="0" r="0" b="0"/>
            <wp:docPr id="19" name="Image 19" descr="Macintosh HD:Users:jsguillemare:Desktop:Capture d’écran 2015-07-15 à 14.1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sguillemare:Desktop:Capture d’écran 2015-07-15 à 14.12.1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32000" cy="3641049"/>
                    </a:xfrm>
                    <a:prstGeom prst="rect">
                      <a:avLst/>
                    </a:prstGeom>
                    <a:noFill/>
                    <a:ln>
                      <a:noFill/>
                    </a:ln>
                  </pic:spPr>
                </pic:pic>
              </a:graphicData>
            </a:graphic>
          </wp:inline>
        </w:drawing>
      </w:r>
    </w:p>
    <w:p w14:paraId="4B589962" w14:textId="2166BED8" w:rsidR="00150264" w:rsidRDefault="00150264" w:rsidP="00697DCB">
      <w:pPr>
        <w:widowControl w:val="0"/>
        <w:autoSpaceDE w:val="0"/>
        <w:autoSpaceDN w:val="0"/>
        <w:adjustRightInd w:val="0"/>
        <w:rPr>
          <w:rFonts w:ascii="Verdana" w:hAnsi="Verdana" w:cs="Verdana"/>
          <w:u w:color="A40800"/>
        </w:rPr>
      </w:pPr>
      <w:r>
        <w:rPr>
          <w:rFonts w:ascii="Verdana" w:hAnsi="Verdana" w:cs="Verdana"/>
          <w:u w:color="A40800"/>
        </w:rPr>
        <w:t>Onglet FTP : pour modifier le paramétrage du transfert (clic sur la roue crantée)</w:t>
      </w:r>
    </w:p>
    <w:p w14:paraId="38194E4B" w14:textId="1DC20F29" w:rsidR="00150264" w:rsidRDefault="00327DE8" w:rsidP="00697DCB">
      <w:pPr>
        <w:widowControl w:val="0"/>
        <w:autoSpaceDE w:val="0"/>
        <w:autoSpaceDN w:val="0"/>
        <w:adjustRightInd w:val="0"/>
        <w:rPr>
          <w:rFonts w:ascii="Verdana" w:hAnsi="Verdana" w:cs="Verdana"/>
          <w:u w:color="A40800"/>
        </w:rPr>
      </w:pPr>
      <w:r>
        <w:rPr>
          <w:rFonts w:ascii="Verdana" w:hAnsi="Verdana" w:cs="Verdana"/>
          <w:noProof/>
          <w:u w:color="A40800"/>
        </w:rPr>
        <w:drawing>
          <wp:inline distT="0" distB="0" distL="0" distR="0" wp14:anchorId="69DF0197" wp14:editId="2612C49E">
            <wp:extent cx="5040000" cy="3965181"/>
            <wp:effectExtent l="0" t="0" r="0" b="0"/>
            <wp:docPr id="21" name="Image 21" descr="Macintosh HD:Users:jsguillemare:Desktop:Capture d’écran 2015-07-15 à 14.2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sguillemare:Desktop:Capture d’écran 2015-07-15 à 14.21.1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0000" cy="3965181"/>
                    </a:xfrm>
                    <a:prstGeom prst="rect">
                      <a:avLst/>
                    </a:prstGeom>
                    <a:noFill/>
                    <a:ln>
                      <a:noFill/>
                    </a:ln>
                  </pic:spPr>
                </pic:pic>
              </a:graphicData>
            </a:graphic>
          </wp:inline>
        </w:drawing>
      </w:r>
    </w:p>
    <w:p w14:paraId="0C88F8D7" w14:textId="77777777" w:rsidR="00327DE8" w:rsidRDefault="00327DE8" w:rsidP="00697DCB">
      <w:pPr>
        <w:widowControl w:val="0"/>
        <w:autoSpaceDE w:val="0"/>
        <w:autoSpaceDN w:val="0"/>
        <w:adjustRightInd w:val="0"/>
        <w:rPr>
          <w:rFonts w:ascii="Verdana" w:hAnsi="Verdana" w:cs="Verdana"/>
          <w:u w:color="A40800"/>
        </w:rPr>
      </w:pPr>
    </w:p>
    <w:p w14:paraId="710829AC" w14:textId="77777777" w:rsidR="00150264" w:rsidRDefault="00150264" w:rsidP="00150264">
      <w:pPr>
        <w:widowControl w:val="0"/>
        <w:autoSpaceDE w:val="0"/>
        <w:autoSpaceDN w:val="0"/>
        <w:adjustRightInd w:val="0"/>
        <w:rPr>
          <w:rFonts w:ascii="Verdana" w:hAnsi="Verdana" w:cs="Verdana"/>
          <w:u w:color="A40800"/>
        </w:rPr>
      </w:pPr>
      <w:r>
        <w:rPr>
          <w:rFonts w:ascii="Verdana" w:hAnsi="Verdana" w:cs="Verdana"/>
          <w:u w:color="A40800"/>
        </w:rPr>
        <w:t>Onglet SQL : pour modifier la base de données (clic sur la roue crantée)</w:t>
      </w:r>
    </w:p>
    <w:p w14:paraId="3DDD6212" w14:textId="04C93791" w:rsidR="00150264" w:rsidRDefault="00327DE8" w:rsidP="00697DCB">
      <w:pPr>
        <w:widowControl w:val="0"/>
        <w:autoSpaceDE w:val="0"/>
        <w:autoSpaceDN w:val="0"/>
        <w:adjustRightInd w:val="0"/>
        <w:rPr>
          <w:rFonts w:ascii="Verdana" w:hAnsi="Verdana" w:cs="Verdana"/>
          <w:u w:color="A40800"/>
        </w:rPr>
      </w:pPr>
      <w:r>
        <w:rPr>
          <w:rFonts w:ascii="Verdana" w:hAnsi="Verdana" w:cs="Verdana"/>
          <w:noProof/>
          <w:u w:color="A40800"/>
        </w:rPr>
        <w:drawing>
          <wp:inline distT="0" distB="0" distL="0" distR="0" wp14:anchorId="2ECC7FED" wp14:editId="1E9AEA3D">
            <wp:extent cx="5040000" cy="3446699"/>
            <wp:effectExtent l="0" t="0" r="0" b="8255"/>
            <wp:docPr id="20" name="Image 20" descr="Macintosh HD:Users:jsguillemare:Desktop:Capture d’écran 2015-07-15 à 14.2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sguillemare:Desktop:Capture d’écran 2015-07-15 à 14.20.3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0000" cy="3446699"/>
                    </a:xfrm>
                    <a:prstGeom prst="rect">
                      <a:avLst/>
                    </a:prstGeom>
                    <a:noFill/>
                    <a:ln>
                      <a:noFill/>
                    </a:ln>
                  </pic:spPr>
                </pic:pic>
              </a:graphicData>
            </a:graphic>
          </wp:inline>
        </w:drawing>
      </w:r>
    </w:p>
    <w:p w14:paraId="415E9937" w14:textId="77777777" w:rsidR="00150264" w:rsidRDefault="00150264" w:rsidP="00697DCB">
      <w:pPr>
        <w:widowControl w:val="0"/>
        <w:autoSpaceDE w:val="0"/>
        <w:autoSpaceDN w:val="0"/>
        <w:adjustRightInd w:val="0"/>
        <w:rPr>
          <w:rFonts w:ascii="Verdana" w:hAnsi="Verdana" w:cs="Verdana"/>
          <w:u w:color="A40800"/>
        </w:rPr>
      </w:pPr>
    </w:p>
    <w:p w14:paraId="582053ED" w14:textId="210113BA" w:rsidR="00697DCB" w:rsidRPr="00DB61D3" w:rsidRDefault="00697DCB" w:rsidP="00697DCB">
      <w:pPr>
        <w:widowControl w:val="0"/>
        <w:autoSpaceDE w:val="0"/>
        <w:autoSpaceDN w:val="0"/>
        <w:adjustRightInd w:val="0"/>
        <w:rPr>
          <w:rFonts w:ascii="Verdana" w:hAnsi="Verdana" w:cs="Verdana"/>
          <w:u w:color="A40800"/>
        </w:rPr>
      </w:pPr>
      <w:r w:rsidRPr="00DB1F25">
        <w:rPr>
          <w:rFonts w:ascii="Times" w:hAnsi="Times" w:cs="Times"/>
          <w:color w:val="0A52A1"/>
          <w:sz w:val="32"/>
          <w:szCs w:val="32"/>
          <w:u w:color="A40800"/>
        </w:rPr>
        <w:t>Appendice</w:t>
      </w:r>
      <w:r w:rsidR="00620F41">
        <w:rPr>
          <w:rFonts w:ascii="Times" w:hAnsi="Times" w:cs="Times"/>
          <w:color w:val="0A52A1"/>
          <w:sz w:val="32"/>
          <w:szCs w:val="32"/>
          <w:u w:color="A40800"/>
        </w:rPr>
        <w:t> :</w:t>
      </w:r>
    </w:p>
    <w:p w14:paraId="6B409545" w14:textId="77777777" w:rsidR="00697DCB" w:rsidRDefault="00697DCB" w:rsidP="00697DCB">
      <w:pPr>
        <w:widowControl w:val="0"/>
        <w:autoSpaceDE w:val="0"/>
        <w:autoSpaceDN w:val="0"/>
        <w:adjustRightInd w:val="0"/>
        <w:rPr>
          <w:rFonts w:ascii="Verdana" w:hAnsi="Verdana" w:cs="Verdana"/>
          <w:u w:color="A40800"/>
        </w:rPr>
      </w:pPr>
    </w:p>
    <w:p w14:paraId="70B44EF0" w14:textId="47C26656" w:rsidR="00A83CCE" w:rsidRDefault="00A83CCE" w:rsidP="00A83CCE">
      <w:pPr>
        <w:widowControl w:val="0"/>
        <w:autoSpaceDE w:val="0"/>
        <w:autoSpaceDN w:val="0"/>
        <w:adjustRightInd w:val="0"/>
        <w:jc w:val="both"/>
        <w:rPr>
          <w:rFonts w:ascii="Arial" w:hAnsi="Arial" w:cs="Arial"/>
          <w:color w:val="2E2E2E"/>
        </w:rPr>
      </w:pPr>
      <w:r>
        <w:rPr>
          <w:rFonts w:ascii="Arial" w:hAnsi="Arial" w:cs="Arial"/>
          <w:color w:val="2E2E2E"/>
        </w:rPr>
        <w:t xml:space="preserve">Il vous est possible d'envoyer vos e-mails et de les recevoir via l’interface </w:t>
      </w:r>
      <w:proofErr w:type="spellStart"/>
      <w:r>
        <w:rPr>
          <w:rFonts w:ascii="Arial" w:hAnsi="Arial" w:cs="Arial"/>
          <w:color w:val="2E2E2E"/>
        </w:rPr>
        <w:t>Webmail</w:t>
      </w:r>
      <w:proofErr w:type="spellEnd"/>
      <w:r>
        <w:rPr>
          <w:rFonts w:ascii="Arial" w:hAnsi="Arial" w:cs="Arial"/>
          <w:color w:val="2E2E2E"/>
        </w:rPr>
        <w:t xml:space="preserve"> à l'adresse : </w:t>
      </w:r>
    </w:p>
    <w:p w14:paraId="5045411A" w14:textId="77777777" w:rsidR="00A83CCE" w:rsidRDefault="00A83CCE" w:rsidP="00A83CCE">
      <w:pPr>
        <w:widowControl w:val="0"/>
        <w:autoSpaceDE w:val="0"/>
        <w:autoSpaceDN w:val="0"/>
        <w:adjustRightInd w:val="0"/>
        <w:jc w:val="both"/>
        <w:rPr>
          <w:rFonts w:ascii="Arial" w:hAnsi="Arial" w:cs="Arial"/>
          <w:color w:val="2E2E2E"/>
        </w:rPr>
      </w:pPr>
    </w:p>
    <w:p w14:paraId="0BDF5C4A" w14:textId="77777777" w:rsidR="00A83CCE" w:rsidRDefault="00A83CCE" w:rsidP="00A83CCE">
      <w:pPr>
        <w:widowControl w:val="0"/>
        <w:autoSpaceDE w:val="0"/>
        <w:autoSpaceDN w:val="0"/>
        <w:adjustRightInd w:val="0"/>
        <w:rPr>
          <w:rFonts w:ascii="Arial" w:hAnsi="Arial" w:cs="Arial"/>
          <w:color w:val="2E2E2E"/>
        </w:rPr>
      </w:pPr>
      <w:hyperlink r:id="rId26" w:history="1">
        <w:r>
          <w:rPr>
            <w:rFonts w:ascii="Arial" w:hAnsi="Arial" w:cs="Arial"/>
            <w:color w:val="0A52A1"/>
            <w:u w:val="single" w:color="0A52A1"/>
          </w:rPr>
          <w:t>http://webmail.ovh.net/</w:t>
        </w:r>
      </w:hyperlink>
    </w:p>
    <w:p w14:paraId="12E42E32" w14:textId="77777777" w:rsidR="00A83CCE" w:rsidRDefault="00A83CCE" w:rsidP="00A83CCE">
      <w:pPr>
        <w:widowControl w:val="0"/>
        <w:autoSpaceDE w:val="0"/>
        <w:autoSpaceDN w:val="0"/>
        <w:adjustRightInd w:val="0"/>
        <w:rPr>
          <w:rFonts w:ascii="Arial" w:hAnsi="Arial" w:cs="Arial"/>
          <w:color w:val="2E2E2E"/>
        </w:rPr>
      </w:pPr>
    </w:p>
    <w:p w14:paraId="56CCE730" w14:textId="77777777" w:rsidR="00A83CCE" w:rsidRDefault="00A83CCE" w:rsidP="00A83CCE">
      <w:pPr>
        <w:widowControl w:val="0"/>
        <w:autoSpaceDE w:val="0"/>
        <w:autoSpaceDN w:val="0"/>
        <w:adjustRightInd w:val="0"/>
        <w:jc w:val="both"/>
        <w:rPr>
          <w:rFonts w:ascii="Arial" w:hAnsi="Arial" w:cs="Arial"/>
          <w:color w:val="2E2E2E"/>
        </w:rPr>
      </w:pPr>
      <w:r>
        <w:rPr>
          <w:rFonts w:ascii="Arial" w:hAnsi="Arial" w:cs="Arial"/>
          <w:color w:val="2E2E2E"/>
        </w:rPr>
        <w:t xml:space="preserve">Un guide est disponible pour vous aider à prendre en main le </w:t>
      </w:r>
      <w:proofErr w:type="spellStart"/>
      <w:r>
        <w:rPr>
          <w:rFonts w:ascii="Arial" w:hAnsi="Arial" w:cs="Arial"/>
          <w:color w:val="2E2E2E"/>
        </w:rPr>
        <w:t>webmail</w:t>
      </w:r>
      <w:proofErr w:type="spellEnd"/>
      <w:r>
        <w:rPr>
          <w:rFonts w:ascii="Arial" w:hAnsi="Arial" w:cs="Arial"/>
          <w:color w:val="2E2E2E"/>
        </w:rPr>
        <w:t xml:space="preserve"> : </w:t>
      </w:r>
    </w:p>
    <w:p w14:paraId="0DCE1108" w14:textId="77777777" w:rsidR="00A83CCE" w:rsidRDefault="00A83CCE" w:rsidP="00A83CCE">
      <w:pPr>
        <w:widowControl w:val="0"/>
        <w:autoSpaceDE w:val="0"/>
        <w:autoSpaceDN w:val="0"/>
        <w:adjustRightInd w:val="0"/>
        <w:jc w:val="both"/>
        <w:rPr>
          <w:rFonts w:ascii="Arial" w:hAnsi="Arial" w:cs="Arial"/>
          <w:color w:val="2E2E2E"/>
        </w:rPr>
      </w:pPr>
    </w:p>
    <w:p w14:paraId="27AB60AB" w14:textId="3570054C" w:rsidR="0045022F" w:rsidRDefault="00A83CCE" w:rsidP="00A83CCE">
      <w:pPr>
        <w:rPr>
          <w:rFonts w:ascii="Arial" w:hAnsi="Arial" w:cs="Arial"/>
          <w:color w:val="2E2E2E"/>
        </w:rPr>
      </w:pPr>
      <w:hyperlink r:id="rId27" w:history="1">
        <w:proofErr w:type="spellStart"/>
        <w:r>
          <w:rPr>
            <w:rFonts w:ascii="Arial" w:hAnsi="Arial" w:cs="Arial"/>
            <w:color w:val="0A52A1"/>
            <w:u w:val="single" w:color="0A52A1"/>
          </w:rPr>
          <w:t>Webmail</w:t>
        </w:r>
        <w:proofErr w:type="spellEnd"/>
        <w:r>
          <w:rPr>
            <w:rFonts w:ascii="Arial" w:hAnsi="Arial" w:cs="Arial"/>
            <w:color w:val="0A52A1"/>
            <w:u w:val="single" w:color="0A52A1"/>
          </w:rPr>
          <w:t xml:space="preserve"> : Guide utilisation </w:t>
        </w:r>
        <w:proofErr w:type="spellStart"/>
        <w:r>
          <w:rPr>
            <w:rFonts w:ascii="Arial" w:hAnsi="Arial" w:cs="Arial"/>
            <w:color w:val="0A52A1"/>
            <w:u w:val="single" w:color="0A52A1"/>
          </w:rPr>
          <w:t>RoundCube</w:t>
        </w:r>
        <w:proofErr w:type="spellEnd"/>
      </w:hyperlink>
    </w:p>
    <w:p w14:paraId="3A316FC7" w14:textId="77777777" w:rsidR="00A83CCE" w:rsidRDefault="00A83CCE" w:rsidP="00A83CCE">
      <w:pPr>
        <w:rPr>
          <w:rFonts w:ascii="Arial" w:hAnsi="Arial" w:cs="Arial"/>
          <w:color w:val="2E2E2E"/>
        </w:rPr>
      </w:pPr>
    </w:p>
    <w:p w14:paraId="2118DD69" w14:textId="77777777" w:rsidR="00A83CCE" w:rsidRDefault="00A83CCE" w:rsidP="00A83CCE">
      <w:pPr>
        <w:widowControl w:val="0"/>
        <w:autoSpaceDE w:val="0"/>
        <w:autoSpaceDN w:val="0"/>
        <w:adjustRightInd w:val="0"/>
        <w:jc w:val="both"/>
        <w:rPr>
          <w:rFonts w:ascii="Arial" w:hAnsi="Arial" w:cs="Arial"/>
          <w:color w:val="2E2E2E"/>
        </w:rPr>
      </w:pPr>
      <w:r>
        <w:rPr>
          <w:rFonts w:ascii="Arial" w:hAnsi="Arial" w:cs="Arial"/>
          <w:color w:val="2E2E2E"/>
        </w:rPr>
        <w:t>Vous désirez rediriger vos adresses e-mail vers une autre ?</w:t>
      </w:r>
    </w:p>
    <w:p w14:paraId="51F2D791" w14:textId="77777777" w:rsidR="00A83CCE" w:rsidRDefault="00A83CCE" w:rsidP="00A83CCE">
      <w:pPr>
        <w:widowControl w:val="0"/>
        <w:autoSpaceDE w:val="0"/>
        <w:autoSpaceDN w:val="0"/>
        <w:adjustRightInd w:val="0"/>
        <w:jc w:val="both"/>
        <w:rPr>
          <w:rFonts w:ascii="Arial" w:hAnsi="Arial" w:cs="Arial"/>
          <w:color w:val="2E2E2E"/>
        </w:rPr>
      </w:pPr>
    </w:p>
    <w:p w14:paraId="6C44B385" w14:textId="77777777" w:rsidR="00A83CCE" w:rsidRDefault="00A83CCE" w:rsidP="00A83CCE">
      <w:pPr>
        <w:widowControl w:val="0"/>
        <w:autoSpaceDE w:val="0"/>
        <w:autoSpaceDN w:val="0"/>
        <w:adjustRightInd w:val="0"/>
        <w:jc w:val="both"/>
        <w:rPr>
          <w:rFonts w:ascii="Arial" w:hAnsi="Arial" w:cs="Arial"/>
          <w:color w:val="2E2E2E"/>
        </w:rPr>
      </w:pPr>
      <w:r>
        <w:rPr>
          <w:rFonts w:ascii="Arial" w:hAnsi="Arial" w:cs="Arial"/>
          <w:color w:val="2E2E2E"/>
        </w:rPr>
        <w:t>Voici un guide qui vous aide à mettre en place ce type de redirection :</w:t>
      </w:r>
    </w:p>
    <w:p w14:paraId="22A7F5BF" w14:textId="77777777" w:rsidR="00A83CCE" w:rsidRDefault="00A83CCE" w:rsidP="00A83CCE">
      <w:pPr>
        <w:widowControl w:val="0"/>
        <w:autoSpaceDE w:val="0"/>
        <w:autoSpaceDN w:val="0"/>
        <w:adjustRightInd w:val="0"/>
        <w:jc w:val="both"/>
        <w:rPr>
          <w:rFonts w:ascii="Arial" w:hAnsi="Arial" w:cs="Arial"/>
          <w:color w:val="2E2E2E"/>
        </w:rPr>
      </w:pPr>
    </w:p>
    <w:p w14:paraId="4D02CEB2" w14:textId="208B60C1" w:rsidR="00A83CCE" w:rsidRDefault="00A83CCE" w:rsidP="00A83CCE">
      <w:pPr>
        <w:widowControl w:val="0"/>
        <w:autoSpaceDE w:val="0"/>
        <w:autoSpaceDN w:val="0"/>
        <w:adjustRightInd w:val="0"/>
        <w:jc w:val="both"/>
        <w:rPr>
          <w:rFonts w:ascii="Arial" w:hAnsi="Arial" w:cs="Arial"/>
          <w:color w:val="2E2E2E"/>
        </w:rPr>
      </w:pPr>
      <w:hyperlink r:id="rId28" w:history="1">
        <w:r>
          <w:rPr>
            <w:rFonts w:ascii="Arial" w:hAnsi="Arial" w:cs="Arial"/>
            <w:color w:val="0A52A1"/>
            <w:u w:val="single"/>
          </w:rPr>
          <w:t>Création redirection e-mail</w:t>
        </w:r>
      </w:hyperlink>
      <w:r>
        <w:rPr>
          <w:rFonts w:ascii="Arial" w:hAnsi="Arial" w:cs="Arial"/>
          <w:color w:val="2E2E2E"/>
        </w:rPr>
        <w:t>.</w:t>
      </w:r>
    </w:p>
    <w:p w14:paraId="1E0B80B7" w14:textId="77777777" w:rsidR="00A83CCE" w:rsidRDefault="00A83CCE" w:rsidP="00A83CCE">
      <w:pPr>
        <w:widowControl w:val="0"/>
        <w:autoSpaceDE w:val="0"/>
        <w:autoSpaceDN w:val="0"/>
        <w:adjustRightInd w:val="0"/>
        <w:jc w:val="both"/>
        <w:rPr>
          <w:rFonts w:ascii="Arial" w:hAnsi="Arial" w:cs="Arial"/>
          <w:color w:val="2E2E2E"/>
        </w:rPr>
      </w:pPr>
    </w:p>
    <w:p w14:paraId="46283F47" w14:textId="77777777" w:rsidR="00A83CCE" w:rsidRDefault="00A83CCE" w:rsidP="00A83CCE">
      <w:pPr>
        <w:widowControl w:val="0"/>
        <w:autoSpaceDE w:val="0"/>
        <w:autoSpaceDN w:val="0"/>
        <w:adjustRightInd w:val="0"/>
        <w:jc w:val="both"/>
        <w:rPr>
          <w:rFonts w:ascii="Arial" w:hAnsi="Arial" w:cs="Arial"/>
          <w:color w:val="2E2E2E"/>
        </w:rPr>
      </w:pPr>
      <w:r>
        <w:rPr>
          <w:rFonts w:ascii="Arial" w:hAnsi="Arial" w:cs="Arial"/>
          <w:color w:val="2E2E2E"/>
        </w:rPr>
        <w:t>Vous désirez créer un répondeur pour vos adresses e-mail ?</w:t>
      </w:r>
    </w:p>
    <w:p w14:paraId="11105E76" w14:textId="77777777" w:rsidR="00A83CCE" w:rsidRDefault="00A83CCE" w:rsidP="00A83CCE">
      <w:pPr>
        <w:widowControl w:val="0"/>
        <w:autoSpaceDE w:val="0"/>
        <w:autoSpaceDN w:val="0"/>
        <w:adjustRightInd w:val="0"/>
        <w:jc w:val="both"/>
        <w:rPr>
          <w:rFonts w:ascii="Arial" w:hAnsi="Arial" w:cs="Arial"/>
          <w:color w:val="2E2E2E"/>
        </w:rPr>
      </w:pPr>
    </w:p>
    <w:p w14:paraId="3C049C46" w14:textId="77777777" w:rsidR="00A83CCE" w:rsidRDefault="00A83CCE" w:rsidP="00A83CCE">
      <w:pPr>
        <w:widowControl w:val="0"/>
        <w:autoSpaceDE w:val="0"/>
        <w:autoSpaceDN w:val="0"/>
        <w:adjustRightInd w:val="0"/>
        <w:jc w:val="both"/>
        <w:rPr>
          <w:rFonts w:ascii="Arial" w:hAnsi="Arial" w:cs="Arial"/>
          <w:color w:val="2E2E2E"/>
        </w:rPr>
      </w:pPr>
      <w:r>
        <w:rPr>
          <w:rFonts w:ascii="Arial" w:hAnsi="Arial" w:cs="Arial"/>
          <w:color w:val="2E2E2E"/>
        </w:rPr>
        <w:t>Voici un guide pour vous aider à le réaliser :</w:t>
      </w:r>
    </w:p>
    <w:p w14:paraId="17EC073E" w14:textId="77777777" w:rsidR="00A83CCE" w:rsidRDefault="00A83CCE" w:rsidP="00A83CCE">
      <w:pPr>
        <w:widowControl w:val="0"/>
        <w:autoSpaceDE w:val="0"/>
        <w:autoSpaceDN w:val="0"/>
        <w:adjustRightInd w:val="0"/>
        <w:jc w:val="both"/>
        <w:rPr>
          <w:rFonts w:ascii="Arial" w:hAnsi="Arial" w:cs="Arial"/>
          <w:color w:val="2E2E2E"/>
        </w:rPr>
      </w:pPr>
    </w:p>
    <w:p w14:paraId="159A04E8" w14:textId="54DE98E2" w:rsidR="00A83CCE" w:rsidRDefault="00A83CCE" w:rsidP="00A83CCE">
      <w:pPr>
        <w:rPr>
          <w:rFonts w:ascii="Arial" w:hAnsi="Arial" w:cs="Arial"/>
          <w:color w:val="2E2E2E"/>
        </w:rPr>
      </w:pPr>
      <w:hyperlink r:id="rId29" w:history="1">
        <w:r>
          <w:rPr>
            <w:rFonts w:ascii="Arial" w:hAnsi="Arial" w:cs="Arial"/>
            <w:color w:val="0A52A1"/>
            <w:u w:val="single"/>
          </w:rPr>
          <w:t>Création répondeur e-mail</w:t>
        </w:r>
      </w:hyperlink>
      <w:r>
        <w:rPr>
          <w:rFonts w:ascii="Arial" w:hAnsi="Arial" w:cs="Arial"/>
          <w:color w:val="2E2E2E"/>
        </w:rPr>
        <w:t>.</w:t>
      </w:r>
    </w:p>
    <w:p w14:paraId="1E5DFF62" w14:textId="77777777" w:rsidR="00A83CCE" w:rsidRDefault="00A83CCE" w:rsidP="00A83CCE">
      <w:pPr>
        <w:rPr>
          <w:rFonts w:ascii="Arial" w:hAnsi="Arial" w:cs="Arial"/>
          <w:color w:val="2E2E2E"/>
        </w:rPr>
      </w:pPr>
    </w:p>
    <w:p w14:paraId="4B9C8CEF" w14:textId="77777777" w:rsidR="00A83CCE" w:rsidRDefault="00A83CCE" w:rsidP="00A83CCE">
      <w:pPr>
        <w:widowControl w:val="0"/>
        <w:autoSpaceDE w:val="0"/>
        <w:autoSpaceDN w:val="0"/>
        <w:adjustRightInd w:val="0"/>
        <w:jc w:val="both"/>
        <w:rPr>
          <w:rFonts w:ascii="Arial" w:hAnsi="Arial" w:cs="Arial"/>
          <w:color w:val="2E2E2E"/>
        </w:rPr>
      </w:pPr>
      <w:r>
        <w:rPr>
          <w:rFonts w:ascii="Arial" w:hAnsi="Arial" w:cs="Arial"/>
          <w:color w:val="2E2E2E"/>
        </w:rPr>
        <w:t>Une liste de diffusion ou mailing-</w:t>
      </w:r>
      <w:proofErr w:type="spellStart"/>
      <w:r>
        <w:rPr>
          <w:rFonts w:ascii="Arial" w:hAnsi="Arial" w:cs="Arial"/>
          <w:color w:val="2E2E2E"/>
        </w:rPr>
        <w:t>list</w:t>
      </w:r>
      <w:proofErr w:type="spellEnd"/>
      <w:r>
        <w:rPr>
          <w:rFonts w:ascii="Arial" w:hAnsi="Arial" w:cs="Arial"/>
          <w:color w:val="2E2E2E"/>
        </w:rPr>
        <w:t xml:space="preserve"> est une adresse e-mail qui renvoie les messages reçus à une liste d'adresses e-mail, qui peuvent être chez OVH ou chez un autre prestataire.</w:t>
      </w:r>
    </w:p>
    <w:p w14:paraId="4FD789E2" w14:textId="77777777" w:rsidR="00A83CCE" w:rsidRDefault="00A83CCE" w:rsidP="00A83CCE">
      <w:pPr>
        <w:widowControl w:val="0"/>
        <w:autoSpaceDE w:val="0"/>
        <w:autoSpaceDN w:val="0"/>
        <w:adjustRightInd w:val="0"/>
        <w:jc w:val="both"/>
        <w:rPr>
          <w:rFonts w:ascii="Arial" w:hAnsi="Arial" w:cs="Arial"/>
          <w:color w:val="2E2E2E"/>
        </w:rPr>
      </w:pPr>
    </w:p>
    <w:p w14:paraId="1AD193DF" w14:textId="77777777" w:rsidR="00A83CCE" w:rsidRDefault="00A83CCE" w:rsidP="00A83CCE">
      <w:pPr>
        <w:widowControl w:val="0"/>
        <w:autoSpaceDE w:val="0"/>
        <w:autoSpaceDN w:val="0"/>
        <w:adjustRightInd w:val="0"/>
        <w:jc w:val="both"/>
        <w:rPr>
          <w:rFonts w:ascii="Arial" w:hAnsi="Arial" w:cs="Arial"/>
          <w:color w:val="2E2E2E"/>
        </w:rPr>
      </w:pPr>
      <w:r>
        <w:rPr>
          <w:rFonts w:ascii="Arial" w:hAnsi="Arial" w:cs="Arial"/>
          <w:color w:val="2E2E2E"/>
        </w:rPr>
        <w:t>Le fonctionnement d'une mailing-</w:t>
      </w:r>
      <w:proofErr w:type="spellStart"/>
      <w:r>
        <w:rPr>
          <w:rFonts w:ascii="Arial" w:hAnsi="Arial" w:cs="Arial"/>
          <w:color w:val="2E2E2E"/>
        </w:rPr>
        <w:t>list</w:t>
      </w:r>
      <w:proofErr w:type="spellEnd"/>
      <w:r>
        <w:rPr>
          <w:rFonts w:ascii="Arial" w:hAnsi="Arial" w:cs="Arial"/>
          <w:color w:val="2E2E2E"/>
        </w:rPr>
        <w:t xml:space="preserve"> est un peu plus complexe que celui des autres types d'adresses e-mail. </w:t>
      </w:r>
    </w:p>
    <w:p w14:paraId="752293A5" w14:textId="77777777" w:rsidR="00A83CCE" w:rsidRDefault="00A83CCE" w:rsidP="00A83CCE">
      <w:pPr>
        <w:widowControl w:val="0"/>
        <w:autoSpaceDE w:val="0"/>
        <w:autoSpaceDN w:val="0"/>
        <w:adjustRightInd w:val="0"/>
        <w:jc w:val="both"/>
        <w:rPr>
          <w:rFonts w:ascii="Arial" w:hAnsi="Arial" w:cs="Arial"/>
          <w:color w:val="2E2E2E"/>
        </w:rPr>
      </w:pPr>
    </w:p>
    <w:p w14:paraId="4A8725A4" w14:textId="77777777" w:rsidR="00A83CCE" w:rsidRDefault="00A83CCE" w:rsidP="00A83CCE">
      <w:pPr>
        <w:widowControl w:val="0"/>
        <w:autoSpaceDE w:val="0"/>
        <w:autoSpaceDN w:val="0"/>
        <w:adjustRightInd w:val="0"/>
        <w:jc w:val="both"/>
        <w:rPr>
          <w:rFonts w:ascii="Arial" w:hAnsi="Arial" w:cs="Arial"/>
          <w:color w:val="2E2E2E"/>
        </w:rPr>
      </w:pPr>
      <w:r>
        <w:rPr>
          <w:rFonts w:ascii="Arial" w:hAnsi="Arial" w:cs="Arial"/>
          <w:color w:val="2E2E2E"/>
        </w:rPr>
        <w:t>Pour savoir comment administrer une mailing-</w:t>
      </w:r>
      <w:proofErr w:type="spellStart"/>
      <w:r>
        <w:rPr>
          <w:rFonts w:ascii="Arial" w:hAnsi="Arial" w:cs="Arial"/>
          <w:color w:val="2E2E2E"/>
        </w:rPr>
        <w:t>list</w:t>
      </w:r>
      <w:proofErr w:type="spellEnd"/>
      <w:r>
        <w:rPr>
          <w:rFonts w:ascii="Arial" w:hAnsi="Arial" w:cs="Arial"/>
          <w:color w:val="2E2E2E"/>
        </w:rPr>
        <w:t xml:space="preserve"> :</w:t>
      </w:r>
    </w:p>
    <w:p w14:paraId="3DBBD26E" w14:textId="77777777" w:rsidR="00A83CCE" w:rsidRDefault="00A83CCE" w:rsidP="00A83CCE">
      <w:pPr>
        <w:widowControl w:val="0"/>
        <w:autoSpaceDE w:val="0"/>
        <w:autoSpaceDN w:val="0"/>
        <w:adjustRightInd w:val="0"/>
        <w:jc w:val="both"/>
        <w:rPr>
          <w:rFonts w:ascii="Arial" w:hAnsi="Arial" w:cs="Arial"/>
          <w:color w:val="2E2E2E"/>
        </w:rPr>
      </w:pPr>
    </w:p>
    <w:p w14:paraId="04D769CC" w14:textId="6984953C" w:rsidR="00A83CCE" w:rsidRDefault="00A83CCE" w:rsidP="00A83CCE">
      <w:pPr>
        <w:rPr>
          <w:rFonts w:ascii="Arial" w:hAnsi="Arial" w:cs="Arial"/>
          <w:color w:val="2E2E2E"/>
        </w:rPr>
      </w:pPr>
      <w:hyperlink r:id="rId30" w:history="1">
        <w:r>
          <w:rPr>
            <w:rFonts w:ascii="Arial" w:hAnsi="Arial" w:cs="Arial"/>
            <w:color w:val="0A52A1"/>
            <w:u w:val="single"/>
          </w:rPr>
          <w:t>Guides configuration des listes de diffusion</w:t>
        </w:r>
      </w:hyperlink>
      <w:r>
        <w:rPr>
          <w:rFonts w:ascii="Arial" w:hAnsi="Arial" w:cs="Arial"/>
          <w:color w:val="2E2E2E"/>
        </w:rPr>
        <w:t>.</w:t>
      </w:r>
    </w:p>
    <w:p w14:paraId="46358656" w14:textId="77777777" w:rsidR="00620F41" w:rsidRDefault="00620F41" w:rsidP="00A83CCE">
      <w:pPr>
        <w:rPr>
          <w:rFonts w:ascii="Arial" w:hAnsi="Arial" w:cs="Arial"/>
          <w:color w:val="2E2E2E"/>
        </w:rPr>
      </w:pPr>
    </w:p>
    <w:p w14:paraId="66C618D0" w14:textId="77777777" w:rsidR="00620F41" w:rsidRDefault="00620F41" w:rsidP="00A83CCE">
      <w:pPr>
        <w:rPr>
          <w:rFonts w:ascii="Times" w:hAnsi="Times" w:cs="Times"/>
          <w:color w:val="393939"/>
          <w:sz w:val="28"/>
          <w:szCs w:val="28"/>
        </w:rPr>
      </w:pPr>
    </w:p>
    <w:p w14:paraId="58B2C259" w14:textId="77777777" w:rsidR="00620F41" w:rsidRDefault="00620F41" w:rsidP="00A83CCE">
      <w:pPr>
        <w:rPr>
          <w:rFonts w:ascii="Times" w:hAnsi="Times" w:cs="Times"/>
          <w:color w:val="393939"/>
          <w:sz w:val="28"/>
          <w:szCs w:val="28"/>
        </w:rPr>
      </w:pPr>
    </w:p>
    <w:p w14:paraId="0E6F6B02" w14:textId="3166EEE9" w:rsidR="00620F41" w:rsidRDefault="00620F41" w:rsidP="00A83CCE">
      <w:pPr>
        <w:rPr>
          <w:rFonts w:ascii="Arial" w:hAnsi="Arial" w:cs="Arial"/>
          <w:color w:val="2E2E2E"/>
        </w:rPr>
      </w:pPr>
      <w:proofErr w:type="gramStart"/>
      <w:r>
        <w:rPr>
          <w:rFonts w:ascii="Times" w:hAnsi="Times" w:cs="Times"/>
          <w:color w:val="393939"/>
          <w:sz w:val="28"/>
          <w:szCs w:val="28"/>
        </w:rPr>
        <w:t>aides</w:t>
      </w:r>
      <w:proofErr w:type="gramEnd"/>
      <w:r>
        <w:rPr>
          <w:rFonts w:ascii="Times" w:hAnsi="Times" w:cs="Times"/>
          <w:color w:val="393939"/>
          <w:sz w:val="28"/>
          <w:szCs w:val="28"/>
        </w:rPr>
        <w:t xml:space="preserve"> en ligne : classées par catégories</w:t>
      </w:r>
      <w:bookmarkStart w:id="0" w:name="_GoBack"/>
      <w:bookmarkEnd w:id="0"/>
    </w:p>
    <w:p w14:paraId="6368F66E" w14:textId="4DA054AD" w:rsidR="00620F41" w:rsidRPr="00E41C4B" w:rsidRDefault="00E41C4B" w:rsidP="00A83CCE">
      <w:pPr>
        <w:rPr>
          <w:rFonts w:ascii="Arial" w:hAnsi="Arial" w:cs="Arial"/>
          <w:color w:val="0A52A1"/>
          <w:kern w:val="1"/>
        </w:rPr>
      </w:pPr>
      <w:hyperlink r:id="rId31" w:history="1">
        <w:r w:rsidRPr="00E41C4B">
          <w:rPr>
            <w:rStyle w:val="Lienhypertexte"/>
            <w:rFonts w:ascii="Arial" w:hAnsi="Arial" w:cs="Arial"/>
            <w:kern w:val="1"/>
          </w:rPr>
          <w:t>Guides</w:t>
        </w:r>
      </w:hyperlink>
    </w:p>
    <w:sectPr w:rsidR="00620F41" w:rsidRPr="00E41C4B" w:rsidSect="002B4CA4">
      <w:pgSz w:w="12240" w:h="15840"/>
      <w:pgMar w:top="1417" w:right="1417" w:bottom="1417" w:left="14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DCB"/>
    <w:rsid w:val="00013371"/>
    <w:rsid w:val="000528B4"/>
    <w:rsid w:val="001466C1"/>
    <w:rsid w:val="00150264"/>
    <w:rsid w:val="00211B6C"/>
    <w:rsid w:val="002B4CA4"/>
    <w:rsid w:val="00327DE8"/>
    <w:rsid w:val="003365B9"/>
    <w:rsid w:val="00373378"/>
    <w:rsid w:val="0045022F"/>
    <w:rsid w:val="004B14C9"/>
    <w:rsid w:val="004D5381"/>
    <w:rsid w:val="00521DF9"/>
    <w:rsid w:val="005C0256"/>
    <w:rsid w:val="00620F41"/>
    <w:rsid w:val="00666244"/>
    <w:rsid w:val="00697DCB"/>
    <w:rsid w:val="006E66A0"/>
    <w:rsid w:val="00A26993"/>
    <w:rsid w:val="00A83CCE"/>
    <w:rsid w:val="00B35447"/>
    <w:rsid w:val="00B803F9"/>
    <w:rsid w:val="00C60EA7"/>
    <w:rsid w:val="00DB1F25"/>
    <w:rsid w:val="00DB61D3"/>
    <w:rsid w:val="00E41C4B"/>
    <w:rsid w:val="00E73303"/>
    <w:rsid w:val="00E8445C"/>
    <w:rsid w:val="00FB35E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BF2009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97DCB"/>
    <w:rPr>
      <w:rFonts w:ascii="Lucida Grande" w:hAnsi="Lucida Grande" w:cs="Lucida Grande"/>
      <w:sz w:val="18"/>
      <w:szCs w:val="18"/>
    </w:rPr>
  </w:style>
  <w:style w:type="character" w:customStyle="1" w:styleId="TextedebullesCar">
    <w:name w:val="Texte de bulles Car"/>
    <w:link w:val="Textedebulles"/>
    <w:uiPriority w:val="99"/>
    <w:semiHidden/>
    <w:rsid w:val="00697DCB"/>
    <w:rPr>
      <w:rFonts w:ascii="Lucida Grande" w:hAnsi="Lucida Grande" w:cs="Lucida Grande"/>
      <w:sz w:val="18"/>
      <w:szCs w:val="18"/>
    </w:rPr>
  </w:style>
  <w:style w:type="character" w:styleId="Lienhypertexte">
    <w:name w:val="Hyperlink"/>
    <w:uiPriority w:val="99"/>
    <w:unhideWhenUsed/>
    <w:rsid w:val="00697DCB"/>
    <w:rPr>
      <w:color w:val="0000FF"/>
      <w:u w:val="single"/>
    </w:rPr>
  </w:style>
  <w:style w:type="character" w:styleId="Lienhypertextesuivi">
    <w:name w:val="FollowedHyperlink"/>
    <w:uiPriority w:val="99"/>
    <w:semiHidden/>
    <w:unhideWhenUsed/>
    <w:rsid w:val="00697DCB"/>
    <w:rPr>
      <w:color w:val="800080"/>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97DCB"/>
    <w:rPr>
      <w:rFonts w:ascii="Lucida Grande" w:hAnsi="Lucida Grande" w:cs="Lucida Grande"/>
      <w:sz w:val="18"/>
      <w:szCs w:val="18"/>
    </w:rPr>
  </w:style>
  <w:style w:type="character" w:customStyle="1" w:styleId="TextedebullesCar">
    <w:name w:val="Texte de bulles Car"/>
    <w:link w:val="Textedebulles"/>
    <w:uiPriority w:val="99"/>
    <w:semiHidden/>
    <w:rsid w:val="00697DCB"/>
    <w:rPr>
      <w:rFonts w:ascii="Lucida Grande" w:hAnsi="Lucida Grande" w:cs="Lucida Grande"/>
      <w:sz w:val="18"/>
      <w:szCs w:val="18"/>
    </w:rPr>
  </w:style>
  <w:style w:type="character" w:styleId="Lienhypertexte">
    <w:name w:val="Hyperlink"/>
    <w:uiPriority w:val="99"/>
    <w:unhideWhenUsed/>
    <w:rsid w:val="00697DCB"/>
    <w:rPr>
      <w:color w:val="0000FF"/>
      <w:u w:val="single"/>
    </w:rPr>
  </w:style>
  <w:style w:type="character" w:styleId="Lienhypertextesuivi">
    <w:name w:val="FollowedHyperlink"/>
    <w:uiPriority w:val="99"/>
    <w:semiHidden/>
    <w:unhideWhenUsed/>
    <w:rsid w:val="00697DCB"/>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hyperlink" Target="http://webmail.ovh.net/" TargetMode="External"/><Relationship Id="rId27" Type="http://schemas.openxmlformats.org/officeDocument/2006/relationships/hyperlink" Target="https://www.ovh.com/fr/hosting/guides/g1302.webmail_guide_utilisation_roundcube" TargetMode="External"/><Relationship Id="rId28" Type="http://schemas.openxmlformats.org/officeDocument/2006/relationships/hyperlink" Target="http://guides.ovh.com/CreerRedirection" TargetMode="External"/><Relationship Id="rId29" Type="http://schemas.openxmlformats.org/officeDocument/2006/relationships/hyperlink" Target="http://guides.ovh.com/CreerRepondeur" TargetMode="Externa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guides.ovh.com/AdministrerMailingList" TargetMode="External"/><Relationship Id="rId31" Type="http://schemas.openxmlformats.org/officeDocument/2006/relationships/hyperlink" Target="https://www.ovh.com/fr/hebergement-web/guides/" TargetMode="External"/><Relationship Id="rId32" Type="http://schemas.openxmlformats.org/officeDocument/2006/relationships/fontTable" Target="fontTable.xml"/><Relationship Id="rId9" Type="http://schemas.openxmlformats.org/officeDocument/2006/relationships/image" Target="media/image2.png"/><Relationship Id="rId6" Type="http://schemas.openxmlformats.org/officeDocument/2006/relationships/hyperlink" Target="https://www.ovh.com/fr/hebergement-web/hebergement-pro.xml" TargetMode="External"/><Relationship Id="rId7" Type="http://schemas.openxmlformats.org/officeDocument/2006/relationships/image" Target="media/image1.png"/><Relationship Id="rId8" Type="http://schemas.openxmlformats.org/officeDocument/2006/relationships/hyperlink" Target="https://www.ovh.com/fr/cgi-bin/tools/check_whois.pl" TargetMode="External"/><Relationship Id="rId3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yperlink" Target="https://www.ovh.com/manager/web/login/" TargetMode="Externa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132C7B-5395-AD42-B2B3-B357947CF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15</Pages>
  <Words>1038</Words>
  <Characters>5713</Characters>
  <Application>Microsoft Macintosh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6738</CharactersWithSpaces>
  <SharedDoc>false</SharedDoc>
  <HLinks>
    <vt:vector size="18" baseType="variant">
      <vt:variant>
        <vt:i4>7929903</vt:i4>
      </vt:variant>
      <vt:variant>
        <vt:i4>6</vt:i4>
      </vt:variant>
      <vt:variant>
        <vt:i4>0</vt:i4>
      </vt:variant>
      <vt:variant>
        <vt:i4>5</vt:i4>
      </vt:variant>
      <vt:variant>
        <vt:lpwstr>https://www.ovh.com/manager/web/login/</vt:lpwstr>
      </vt:variant>
      <vt:variant>
        <vt:lpwstr/>
      </vt:variant>
      <vt:variant>
        <vt:i4>3801143</vt:i4>
      </vt:variant>
      <vt:variant>
        <vt:i4>3</vt:i4>
      </vt:variant>
      <vt:variant>
        <vt:i4>0</vt:i4>
      </vt:variant>
      <vt:variant>
        <vt:i4>5</vt:i4>
      </vt:variant>
      <vt:variant>
        <vt:lpwstr>https://www.ovh.com/fr/cgi-bin/tools/check_whois.pl</vt:lpwstr>
      </vt:variant>
      <vt:variant>
        <vt:lpwstr/>
      </vt:variant>
      <vt:variant>
        <vt:i4>3932283</vt:i4>
      </vt:variant>
      <vt:variant>
        <vt:i4>0</vt:i4>
      </vt:variant>
      <vt:variant>
        <vt:i4>0</vt:i4>
      </vt:variant>
      <vt:variant>
        <vt:i4>5</vt:i4>
      </vt:variant>
      <vt:variant>
        <vt:lpwstr>https://www.ovh.com/fr/hebergement-web/hebergement-pro.xml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Guillemare</dc:creator>
  <cp:keywords/>
  <dc:description/>
  <cp:lastModifiedBy>Jean Guillemare</cp:lastModifiedBy>
  <cp:revision>17</cp:revision>
  <dcterms:created xsi:type="dcterms:W3CDTF">2015-07-13T11:59:00Z</dcterms:created>
  <dcterms:modified xsi:type="dcterms:W3CDTF">2015-07-15T12:40:00Z</dcterms:modified>
</cp:coreProperties>
</file>